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A24" w:rsidRPr="00021AA1" w:rsidRDefault="00E00B1E" w:rsidP="00E177F4">
      <w:pPr>
        <w:jc w:val="center"/>
        <w:rPr>
          <w:rFonts w:asciiTheme="minorEastAsia" w:hAnsiTheme="minorEastAsia"/>
          <w:b/>
          <w:sz w:val="32"/>
          <w:szCs w:val="32"/>
        </w:rPr>
      </w:pPr>
      <w:r w:rsidRPr="00021AA1">
        <w:rPr>
          <w:rFonts w:asciiTheme="minorEastAsia" w:hAnsiTheme="minorEastAsia" w:hint="eastAsia"/>
          <w:b/>
          <w:sz w:val="32"/>
          <w:szCs w:val="32"/>
        </w:rPr>
        <w:t>学考二战综合试</w:t>
      </w:r>
      <w:r w:rsidR="004A6D17">
        <w:rPr>
          <w:rFonts w:asciiTheme="minorEastAsia" w:hAnsiTheme="minorEastAsia" w:hint="eastAsia"/>
          <w:b/>
          <w:sz w:val="32"/>
          <w:szCs w:val="32"/>
        </w:rPr>
        <w:t>卷一</w:t>
      </w:r>
    </w:p>
    <w:p w:rsidR="00A16437" w:rsidRPr="00021AA1" w:rsidRDefault="00A16437" w:rsidP="00A16437">
      <w:pPr>
        <w:jc w:val="center"/>
        <w:rPr>
          <w:rFonts w:asciiTheme="minorEastAsia" w:hAnsiTheme="minorEastAsia"/>
          <w:b/>
          <w:szCs w:val="21"/>
        </w:rPr>
      </w:pPr>
      <w:r w:rsidRPr="00021AA1">
        <w:rPr>
          <w:rFonts w:asciiTheme="minorEastAsia" w:hAnsiTheme="minorEastAsia" w:hint="eastAsia"/>
          <w:b/>
          <w:szCs w:val="21"/>
        </w:rPr>
        <w:t>注意：</w:t>
      </w:r>
      <w:r w:rsidR="004A6D17">
        <w:rPr>
          <w:rFonts w:asciiTheme="minorEastAsia" w:hAnsiTheme="minorEastAsia" w:hint="eastAsia"/>
          <w:b/>
          <w:szCs w:val="21"/>
        </w:rPr>
        <w:t>期末</w:t>
      </w:r>
      <w:r w:rsidRPr="00021AA1">
        <w:rPr>
          <w:rFonts w:asciiTheme="minorEastAsia" w:hAnsiTheme="minorEastAsia" w:hint="eastAsia"/>
          <w:b/>
          <w:szCs w:val="21"/>
        </w:rPr>
        <w:t>二战内容占</w:t>
      </w:r>
      <w:r w:rsidR="004A6D17">
        <w:rPr>
          <w:rFonts w:asciiTheme="minorEastAsia" w:hAnsiTheme="minorEastAsia" w:hint="eastAsia"/>
          <w:b/>
          <w:szCs w:val="21"/>
        </w:rPr>
        <w:t>8~10</w:t>
      </w:r>
      <w:r w:rsidRPr="00021AA1">
        <w:rPr>
          <w:rFonts w:asciiTheme="minorEastAsia" w:hAnsiTheme="minorEastAsia" w:hint="eastAsia"/>
          <w:b/>
          <w:szCs w:val="21"/>
        </w:rPr>
        <w:t>分。本试卷内容均为经典题目，望务必理解掌握。</w:t>
      </w:r>
    </w:p>
    <w:p w:rsidR="00E00B1E" w:rsidRPr="00021AA1" w:rsidRDefault="00E00B1E" w:rsidP="004A6D17">
      <w:pPr>
        <w:pStyle w:val="a5"/>
        <w:ind w:left="210" w:hangingChars="100" w:hanging="210"/>
        <w:jc w:val="left"/>
        <w:rPr>
          <w:rFonts w:asciiTheme="minorEastAsia" w:eastAsiaTheme="minorEastAsia" w:hAnsiTheme="minorEastAsia" w:cs="Times New Roman"/>
        </w:rPr>
      </w:pPr>
      <w:r w:rsidRPr="00021AA1">
        <w:rPr>
          <w:rFonts w:asciiTheme="minorEastAsia" w:eastAsiaTheme="minorEastAsia" w:hAnsiTheme="minorEastAsia" w:cs="Times New Roman"/>
        </w:rPr>
        <w:t>1</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这是两幅拍摄于第二次世界大战期间的经典照片</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分别记录了激战后的美国与苏联士兵将国旗插上制高点的历史瞬间。两国士兵这种行动展</w:t>
      </w:r>
      <w:r w:rsidRPr="00021AA1">
        <w:rPr>
          <w:rFonts w:asciiTheme="minorEastAsia" w:eastAsiaTheme="minorEastAsia" w:hAnsiTheme="minorEastAsia" w:cs="Times New Roman" w:hint="eastAsia"/>
        </w:rPr>
        <w:t>露的主要情怀是</w:t>
      </w:r>
    </w:p>
    <w:p w:rsidR="00E00B1E" w:rsidRPr="00021AA1" w:rsidRDefault="00E00B1E" w:rsidP="00E177F4">
      <w:pPr>
        <w:pStyle w:val="a5"/>
        <w:ind w:firstLineChars="200" w:firstLine="420"/>
        <w:jc w:val="center"/>
        <w:rPr>
          <w:rFonts w:asciiTheme="minorEastAsia" w:eastAsiaTheme="minorEastAsia" w:hAnsiTheme="minorEastAsia" w:cs="Times New Roman"/>
        </w:rPr>
      </w:pPr>
      <w:r w:rsidRPr="00021AA1">
        <w:rPr>
          <w:rFonts w:asciiTheme="minorEastAsia" w:eastAsiaTheme="minorEastAsia" w:hAnsiTheme="minorEastAsia" w:cs="Times New Roman"/>
          <w:noProof/>
        </w:rPr>
        <w:drawing>
          <wp:inline distT="0" distB="0" distL="0" distR="0">
            <wp:extent cx="3343275" cy="1028700"/>
            <wp:effectExtent l="19050" t="0" r="9525" b="0"/>
            <wp:docPr id="1" name="图片 1" descr="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TIF"/>
                    <pic:cNvPicPr>
                      <a:picLocks noChangeAspect="1" noChangeArrowheads="1"/>
                    </pic:cNvPicPr>
                  </pic:nvPicPr>
                  <pic:blipFill>
                    <a:blip r:embed="rId6" r:link="rId7"/>
                    <a:srcRect/>
                    <a:stretch>
                      <a:fillRect/>
                    </a:stretch>
                  </pic:blipFill>
                  <pic:spPr bwMode="auto">
                    <a:xfrm>
                      <a:off x="0" y="0"/>
                      <a:ext cx="3343275" cy="1028700"/>
                    </a:xfrm>
                    <a:prstGeom prst="rect">
                      <a:avLst/>
                    </a:prstGeom>
                    <a:noFill/>
                    <a:ln w="9525">
                      <a:noFill/>
                      <a:miter lim="800000"/>
                      <a:headEnd/>
                      <a:tailEnd/>
                    </a:ln>
                  </pic:spPr>
                </pic:pic>
              </a:graphicData>
            </a:graphic>
          </wp:inline>
        </w:drawing>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 xml:space="preserve">　</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 xml:space="preserve">1944年硫磺岛升起美国星条旗 　</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 xml:space="preserve"> 苏军将红旗插上德国国会大厦</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 xml:space="preserve">英雄主义　　　</w:t>
      </w:r>
      <w:r w:rsidRPr="004A6D17">
        <w:rPr>
          <w:rFonts w:asciiTheme="minorEastAsia" w:eastAsiaTheme="minorEastAsia" w:hAnsiTheme="minorEastAsia" w:cs="Times New Roman"/>
          <w:color w:val="0000FF"/>
        </w:rPr>
        <w:t>B．爱国主义</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 xml:space="preserve">社会主义  </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ab/>
        <w:t>D．民族主义</w:t>
      </w:r>
    </w:p>
    <w:p w:rsidR="00E00B1E" w:rsidRPr="00021AA1" w:rsidRDefault="00E177F4" w:rsidP="00E177F4">
      <w:pPr>
        <w:pStyle w:val="a5"/>
        <w:jc w:val="left"/>
        <w:rPr>
          <w:rFonts w:asciiTheme="minorEastAsia" w:eastAsiaTheme="minorEastAsia" w:hAnsiTheme="minorEastAsia" w:cs="Times New Roman"/>
        </w:rPr>
      </w:pPr>
      <w:r w:rsidRPr="00021AA1">
        <w:rPr>
          <w:rFonts w:asciiTheme="minorEastAsia" w:eastAsiaTheme="minorEastAsia" w:hAnsiTheme="minorEastAsia" w:cs="Times New Roman" w:hint="eastAsia"/>
        </w:rPr>
        <w:t>2</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二次世</w:t>
      </w:r>
      <w:r w:rsidR="00E00B1E" w:rsidRPr="00021AA1">
        <w:rPr>
          <w:rFonts w:asciiTheme="minorEastAsia" w:eastAsiaTheme="minorEastAsia" w:hAnsiTheme="minorEastAsia" w:cs="Times New Roman" w:hint="eastAsia"/>
        </w:rPr>
        <w:t>界大战期间，中国参与签署或以中国的名义参与签署的反法西斯文件有</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①</w:t>
      </w:r>
      <w:r w:rsidRPr="00021AA1">
        <w:rPr>
          <w:rFonts w:asciiTheme="minorEastAsia" w:eastAsiaTheme="minorEastAsia" w:hAnsiTheme="minorEastAsia" w:cs="Times New Roman"/>
        </w:rPr>
        <w:t>《大西洋宪章》　②《开罗宣言》　③《雅尔塔协定》　④《波茨坦公告》</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 xml:space="preserve">A．①②  </w:t>
      </w:r>
      <w:r w:rsidRPr="00021AA1">
        <w:rPr>
          <w:rFonts w:asciiTheme="minorEastAsia" w:eastAsiaTheme="minorEastAsia" w:hAnsiTheme="minorEastAsia" w:cs="Times New Roman" w:hint="eastAsia"/>
        </w:rPr>
        <w:tab/>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B．①③</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C．②③  </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ab/>
      </w:r>
      <w:r w:rsidRPr="004A6D17">
        <w:rPr>
          <w:rFonts w:asciiTheme="minorEastAsia" w:eastAsiaTheme="minorEastAsia" w:hAnsiTheme="minorEastAsia" w:cs="Times New Roman" w:hint="eastAsia"/>
          <w:color w:val="0000FF"/>
        </w:rPr>
        <w:t>D．②④</w:t>
      </w:r>
    </w:p>
    <w:p w:rsidR="00E00B1E" w:rsidRPr="00021AA1" w:rsidRDefault="00E177F4" w:rsidP="004A6D17">
      <w:pPr>
        <w:pStyle w:val="a5"/>
        <w:ind w:left="210" w:hangingChars="100" w:hanging="210"/>
        <w:jc w:val="left"/>
        <w:rPr>
          <w:rFonts w:asciiTheme="minorEastAsia" w:eastAsiaTheme="minorEastAsia" w:hAnsiTheme="minorEastAsia" w:cs="Times New Roman"/>
        </w:rPr>
      </w:pPr>
      <w:r w:rsidRPr="00021AA1">
        <w:rPr>
          <w:rFonts w:asciiTheme="minorEastAsia" w:eastAsiaTheme="minorEastAsia" w:hAnsiTheme="minorEastAsia" w:cs="Times New Roman" w:hint="eastAsia"/>
        </w:rPr>
        <w:t>3</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1945年日本宣布无条件投降。促使日本法西斯投降的原因有</w:t>
      </w:r>
      <w:r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hint="eastAsia"/>
        </w:rPr>
        <w:t>①</w:t>
      </w:r>
      <w:r w:rsidR="00E00B1E" w:rsidRPr="00021AA1">
        <w:rPr>
          <w:rFonts w:asciiTheme="minorEastAsia" w:eastAsiaTheme="minorEastAsia" w:hAnsiTheme="minorEastAsia" w:cs="Times New Roman"/>
        </w:rPr>
        <w:t>苏联参加对日作战　②中国战场的总反攻　③美国向日本投掷原子弹　④日本天皇的软弱</w:t>
      </w:r>
    </w:p>
    <w:p w:rsidR="00E00B1E" w:rsidRPr="00021AA1" w:rsidRDefault="00E00B1E" w:rsidP="00E177F4">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A．①②③</w:t>
      </w:r>
      <w:r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ab/>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B．②③④</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C．①②④  </w:t>
      </w:r>
      <w:r w:rsidRPr="00021AA1">
        <w:rPr>
          <w:rFonts w:asciiTheme="minorEastAsia" w:eastAsiaTheme="minorEastAsia" w:hAnsiTheme="minorEastAsia" w:cs="Times New Roman" w:hint="eastAsia"/>
        </w:rPr>
        <w:tab/>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D．①③④</w:t>
      </w:r>
    </w:p>
    <w:p w:rsidR="00E00B1E" w:rsidRPr="00021AA1" w:rsidRDefault="00E177F4"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4</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第二次世界大战中谁打败了日本？史学界对此有不同的看法。</w:t>
      </w:r>
      <w:r w:rsidR="00E00B1E" w:rsidRPr="00021AA1">
        <w:rPr>
          <w:rFonts w:asciiTheme="minorEastAsia" w:eastAsiaTheme="minorEastAsia" w:hAnsiTheme="minorEastAsia" w:cs="Times New Roman" w:hint="eastAsia"/>
        </w:rPr>
        <w:t>是美国的原子弹，是苏联的对日宣战，还是中国人民的长期抗战？从整体史观来看是</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 xml:space="preserve">美国的原子弹  </w:t>
      </w:r>
      <w:r w:rsidRPr="00021AA1">
        <w:rPr>
          <w:rFonts w:asciiTheme="minorEastAsia" w:eastAsiaTheme="minorEastAsia" w:hAnsiTheme="minorEastAsia" w:cs="Times New Roman"/>
        </w:rPr>
        <w:tab/>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B．苏联的对日宣战</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 xml:space="preserve">中国人民的长期抗战  </w:t>
      </w:r>
      <w:r w:rsidR="00E177F4" w:rsidRPr="00021AA1">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color w:val="0000FF"/>
        </w:rPr>
        <w:t>D．多种因素作用的结果</w:t>
      </w:r>
    </w:p>
    <w:p w:rsidR="00E00B1E" w:rsidRPr="00021AA1" w:rsidRDefault="00E177F4"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5</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第二次世界大战的经验教训有</w:t>
      </w:r>
      <w:r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hint="eastAsia"/>
        </w:rPr>
        <w:t>①</w:t>
      </w:r>
      <w:r w:rsidR="00E00B1E" w:rsidRPr="00021AA1">
        <w:rPr>
          <w:rFonts w:asciiTheme="minorEastAsia" w:eastAsiaTheme="minorEastAsia" w:hAnsiTheme="minorEastAsia" w:cs="Times New Roman"/>
        </w:rPr>
        <w:t>防止法西斯主义死灰复燃是消除战争隐患的关键</w:t>
      </w:r>
      <w:r w:rsidR="00E00B1E" w:rsidRPr="00021AA1">
        <w:rPr>
          <w:rFonts w:asciiTheme="minorEastAsia" w:eastAsiaTheme="minorEastAsia" w:hAnsiTheme="minorEastAsia" w:cs="Times New Roman" w:hint="eastAsia"/>
        </w:rPr>
        <w:t xml:space="preserve">　②绥靖政策，养虎遗患　③建立反法西斯统一战线是战胜轴心国的重要保证　④世界和平需要爱好和平的各国政府和人民共同维护</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A</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 xml:space="preserve">②③④  </w:t>
      </w:r>
      <w:r w:rsidRPr="00021AA1">
        <w:rPr>
          <w:rFonts w:asciiTheme="minorEastAsia" w:eastAsiaTheme="minorEastAsia" w:hAnsiTheme="minorEastAsia" w:cs="Times New Roman"/>
        </w:rPr>
        <w:tab/>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B．①③④</w:t>
      </w:r>
      <w:r w:rsidR="00E177F4"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C．①②③  </w:t>
      </w:r>
      <w:r w:rsidRPr="00021AA1">
        <w:rPr>
          <w:rFonts w:asciiTheme="minorEastAsia" w:eastAsiaTheme="minorEastAsia" w:hAnsiTheme="minorEastAsia" w:cs="Times New Roman" w:hint="eastAsia"/>
        </w:rPr>
        <w:tab/>
      </w:r>
      <w:r w:rsidR="00E177F4" w:rsidRPr="00021AA1">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D．①②③④</w:t>
      </w:r>
    </w:p>
    <w:p w:rsidR="00E00B1E" w:rsidRPr="00021AA1" w:rsidRDefault="009276AF" w:rsidP="004A6D17">
      <w:pPr>
        <w:pStyle w:val="a5"/>
        <w:ind w:left="105" w:hangingChars="50" w:hanging="105"/>
        <w:rPr>
          <w:rFonts w:asciiTheme="minorEastAsia" w:eastAsiaTheme="minorEastAsia" w:hAnsiTheme="minorEastAsia" w:cs="Times New Roman"/>
        </w:rPr>
      </w:pPr>
      <w:r w:rsidRPr="00021AA1">
        <w:rPr>
          <w:rFonts w:asciiTheme="minorEastAsia" w:eastAsiaTheme="minorEastAsia" w:hAnsiTheme="minorEastAsia" w:cs="Times New Roman" w:hint="eastAsia"/>
        </w:rPr>
        <w:t>6</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1929～1933年资本主义世界经济危机产生的巨大影响有</w:t>
      </w:r>
      <w:r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hint="eastAsia"/>
        </w:rPr>
        <w:t>①</w:t>
      </w:r>
      <w:r w:rsidR="00F05F74">
        <w:rPr>
          <w:rFonts w:asciiTheme="minorEastAsia" w:eastAsiaTheme="minorEastAsia" w:hAnsiTheme="minorEastAsia" w:cs="Times New Roman"/>
        </w:rPr>
        <w:t>垄断不复存在</w:t>
      </w:r>
      <w:r w:rsidR="00E00B1E" w:rsidRPr="00021AA1">
        <w:rPr>
          <w:rFonts w:asciiTheme="minorEastAsia" w:eastAsiaTheme="minorEastAsia" w:hAnsiTheme="minorEastAsia" w:cs="Times New Roman"/>
        </w:rPr>
        <w:t>②资本主义各国的社会危机加剧　③加剧了世界局势的紧张　④促使法西斯势力抬头</w:t>
      </w:r>
    </w:p>
    <w:p w:rsidR="00E00B1E" w:rsidRPr="00021AA1" w:rsidRDefault="00E00B1E"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A．①②③</w:t>
      </w:r>
      <w:r w:rsidRPr="00021AA1">
        <w:rPr>
          <w:rFonts w:asciiTheme="minorEastAsia" w:eastAsiaTheme="minorEastAsia" w:hAnsiTheme="minorEastAsia" w:cs="Times New Roman"/>
        </w:rPr>
        <w:t xml:space="preserve">　　　</w:t>
      </w:r>
      <w:r w:rsidR="009276AF" w:rsidRPr="00021AA1">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color w:val="0000FF"/>
        </w:rPr>
        <w:t>B．②③④</w:t>
      </w:r>
      <w:r w:rsidR="009276AF" w:rsidRPr="004A6D17">
        <w:rPr>
          <w:rFonts w:asciiTheme="minorEastAsia" w:eastAsiaTheme="minorEastAsia" w:hAnsiTheme="minorEastAsia" w:cs="Times New Roman" w:hint="eastAsia"/>
          <w:color w:val="0000FF"/>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C．①③④  </w:t>
      </w:r>
      <w:r w:rsidRPr="00021AA1">
        <w:rPr>
          <w:rFonts w:asciiTheme="minorEastAsia" w:eastAsiaTheme="minorEastAsia" w:hAnsiTheme="minorEastAsia" w:cs="Times New Roman" w:hint="eastAsia"/>
        </w:rPr>
        <w:tab/>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D．①②④</w:t>
      </w:r>
    </w:p>
    <w:p w:rsidR="00E00B1E" w:rsidRPr="00021AA1" w:rsidRDefault="009276AF" w:rsidP="009276AF">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7</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二次世界大战前在欧、亚两个战争策源地形成的背景中</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德国不同于日本的是</w:t>
      </w:r>
    </w:p>
    <w:p w:rsidR="00E00B1E" w:rsidRPr="00021AA1" w:rsidRDefault="00E00B1E"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受到世界经济危机的严重冲击</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国内阶级矛盾异常尖锐</w:t>
      </w:r>
    </w:p>
    <w:p w:rsidR="00E00B1E" w:rsidRPr="00021AA1" w:rsidRDefault="00E00B1E"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民族复仇主义思潮泛滥</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法西斯势力与日俱增</w:t>
      </w:r>
    </w:p>
    <w:p w:rsidR="004A6D17" w:rsidRDefault="009276AF" w:rsidP="009276AF">
      <w:pPr>
        <w:pStyle w:val="a5"/>
        <w:rPr>
          <w:rFonts w:asciiTheme="minorEastAsia" w:eastAsiaTheme="minorEastAsia" w:hAnsiTheme="minorEastAsia" w:cs="Times New Roman" w:hint="eastAsia"/>
        </w:rPr>
      </w:pPr>
      <w:r w:rsidRPr="00021AA1">
        <w:rPr>
          <w:rFonts w:asciiTheme="minorEastAsia" w:eastAsiaTheme="minorEastAsia" w:hAnsiTheme="minorEastAsia" w:cs="Times New Roman" w:hint="eastAsia"/>
        </w:rPr>
        <w:t>8</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20世纪30年代埃塞俄比亚被意大利吞并的原因有</w:t>
      </w:r>
      <w:r w:rsidR="004A6D17">
        <w:rPr>
          <w:rFonts w:asciiTheme="minorEastAsia" w:eastAsiaTheme="minorEastAsia" w:hAnsiTheme="minorEastAsia" w:cs="Times New Roman" w:hint="eastAsia"/>
        </w:rPr>
        <w:t xml:space="preserve"> </w:t>
      </w:r>
      <w:r w:rsidR="00E00B1E" w:rsidRPr="00021AA1">
        <w:rPr>
          <w:rFonts w:asciiTheme="minorEastAsia" w:eastAsiaTheme="minorEastAsia" w:hAnsiTheme="minorEastAsia" w:cs="Times New Roman" w:hint="eastAsia"/>
        </w:rPr>
        <w:t>①</w:t>
      </w:r>
      <w:r w:rsidR="00E00B1E" w:rsidRPr="00021AA1">
        <w:rPr>
          <w:rFonts w:asciiTheme="minorEastAsia" w:eastAsiaTheme="minorEastAsia" w:hAnsiTheme="minorEastAsia" w:cs="Times New Roman"/>
        </w:rPr>
        <w:t>国家弱小</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 xml:space="preserve">力量悬殊　</w:t>
      </w:r>
    </w:p>
    <w:p w:rsidR="00E00B1E" w:rsidRPr="00021AA1" w:rsidRDefault="00E00B1E" w:rsidP="004A6D17">
      <w:pPr>
        <w:pStyle w:val="a5"/>
        <w:ind w:firstLineChars="50" w:firstLine="105"/>
        <w:rPr>
          <w:rFonts w:asciiTheme="minorEastAsia" w:eastAsiaTheme="minorEastAsia" w:hAnsiTheme="minorEastAsia" w:cs="Times New Roman"/>
        </w:rPr>
      </w:pPr>
      <w:r w:rsidRPr="00021AA1">
        <w:rPr>
          <w:rFonts w:asciiTheme="minorEastAsia" w:eastAsiaTheme="minorEastAsia" w:hAnsiTheme="minorEastAsia" w:cs="Times New Roman"/>
        </w:rPr>
        <w:t>②社会落后</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 xml:space="preserve">无先进阶级政党的领导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 xml:space="preserve">③无国际援助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④英、法的绥靖政策</w:t>
      </w:r>
    </w:p>
    <w:p w:rsidR="00E00B1E" w:rsidRPr="00021AA1" w:rsidRDefault="00E00B1E"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A．①②③④</w:t>
      </w:r>
      <w:r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ab/>
        <w:t>B．①②③</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C．①②④   </w:t>
      </w:r>
      <w:r w:rsidRPr="00021AA1">
        <w:rPr>
          <w:rFonts w:asciiTheme="minorEastAsia" w:eastAsiaTheme="minorEastAsia" w:hAnsiTheme="minorEastAsia" w:cs="Times New Roman" w:hint="eastAsia"/>
        </w:rPr>
        <w:tab/>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D．②③④</w:t>
      </w:r>
    </w:p>
    <w:p w:rsidR="00E00B1E" w:rsidRPr="00021AA1" w:rsidRDefault="009276AF" w:rsidP="009276AF">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9</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使西班牙内战演变为西班牙人民反对法西斯侵略的民族解放战争的主要原因是</w:t>
      </w:r>
    </w:p>
    <w:p w:rsidR="00E00B1E" w:rsidRPr="00021AA1" w:rsidRDefault="00E00B1E"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lastRenderedPageBreak/>
        <w:t>A．</w:t>
      </w:r>
      <w:r w:rsidRPr="00021AA1">
        <w:rPr>
          <w:rFonts w:asciiTheme="minorEastAsia" w:eastAsiaTheme="minorEastAsia" w:hAnsiTheme="minorEastAsia" w:cs="Times New Roman"/>
        </w:rPr>
        <w:t>佛朗哥发动军事叛乱</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国际纵队”参战</w:t>
      </w:r>
    </w:p>
    <w:p w:rsidR="00E00B1E" w:rsidRPr="00021AA1" w:rsidRDefault="00E00B1E"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英、法采取不干涉政策</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w:t>
      </w:r>
      <w:r w:rsidRPr="004A6D17">
        <w:rPr>
          <w:rFonts w:asciiTheme="minorEastAsia" w:eastAsiaTheme="minorEastAsia" w:hAnsiTheme="minorEastAsia" w:cs="Times New Roman"/>
          <w:color w:val="0000FF"/>
        </w:rPr>
        <w:t>德、意法西斯公开进行武装干涉</w:t>
      </w:r>
    </w:p>
    <w:p w:rsidR="00E00B1E"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10</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西班牙内战时</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英国统治者说：“如果让现在正在西班牙和法国流行的共产主义传染病传播到其他国家</w:t>
      </w:r>
      <w:r w:rsidR="00E00B1E" w:rsidRPr="00021AA1">
        <w:rPr>
          <w:rFonts w:asciiTheme="minorEastAsia" w:eastAsiaTheme="minorEastAsia" w:hAnsiTheme="minorEastAsia" w:cs="Times New Roman" w:hint="eastAsia"/>
        </w:rPr>
        <w:t>，</w:t>
      </w:r>
      <w:r w:rsidR="00E00B1E" w:rsidRPr="00021AA1">
        <w:rPr>
          <w:rFonts w:asciiTheme="minorEastAsia" w:eastAsiaTheme="minorEastAsia" w:hAnsiTheme="minorEastAsia" w:cs="Times New Roman"/>
        </w:rPr>
        <w:t>那么已经在自己的国土上消灭了传染病的两个政府——德国和意大利政府就会是我们最有益的朋友。”这段话表明</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英国资产阶级政府与法西斯主义没有利害冲突</w:t>
      </w:r>
    </w:p>
    <w:p w:rsidR="00E00B1E" w:rsidRPr="004A6D17" w:rsidRDefault="00E00B1E" w:rsidP="00E177F4">
      <w:pPr>
        <w:pStyle w:val="a5"/>
        <w:ind w:firstLineChars="200" w:firstLine="420"/>
        <w:rPr>
          <w:rFonts w:asciiTheme="minorEastAsia" w:eastAsiaTheme="minorEastAsia" w:hAnsiTheme="minorEastAsia" w:cs="Times New Roman"/>
          <w:color w:val="0000FF"/>
        </w:rPr>
      </w:pPr>
      <w:r w:rsidRPr="004A6D17">
        <w:rPr>
          <w:rFonts w:asciiTheme="minorEastAsia" w:eastAsiaTheme="minorEastAsia" w:hAnsiTheme="minorEastAsia" w:cs="Times New Roman" w:hint="eastAsia"/>
          <w:color w:val="0000FF"/>
        </w:rPr>
        <w:t>B．</w:t>
      </w:r>
      <w:r w:rsidRPr="004A6D17">
        <w:rPr>
          <w:rFonts w:asciiTheme="minorEastAsia" w:eastAsiaTheme="minorEastAsia" w:hAnsiTheme="minorEastAsia" w:cs="Times New Roman"/>
          <w:color w:val="0000FF"/>
        </w:rPr>
        <w:t>英国统治者企图利用法西斯削弱社会主义力量</w:t>
      </w:r>
    </w:p>
    <w:p w:rsidR="00E00B1E"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英国实际上是西班牙内战的幕后操纵者</w:t>
      </w:r>
    </w:p>
    <w:p w:rsidR="0052782B" w:rsidRPr="00021AA1" w:rsidRDefault="00E00B1E"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英国实际与法西斯国家结成了反西班牙联盟</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11</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“英国不想为捷克斯洛伐克牺牲一兵一卒</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英国同意任何合理的解决办法</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只要不用武力。”下列哪一事件体现了这一主张</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A．</w:t>
      </w:r>
      <w:r w:rsidRPr="004A6D17">
        <w:rPr>
          <w:rFonts w:asciiTheme="minorEastAsia" w:eastAsiaTheme="minorEastAsia" w:hAnsiTheme="minorEastAsia" w:cs="Times New Roman"/>
          <w:color w:val="0000FF"/>
        </w:rPr>
        <w:t>《慕尼黑协定》的签署</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《凡尔赛和约》</w:t>
      </w:r>
      <w:r w:rsidRPr="00021AA1">
        <w:rPr>
          <w:rFonts w:asciiTheme="minorEastAsia" w:eastAsiaTheme="minorEastAsia" w:hAnsiTheme="minorEastAsia" w:cs="Times New Roman" w:hint="eastAsia"/>
        </w:rPr>
        <w:t>的签订</w:t>
      </w:r>
    </w:p>
    <w:p w:rsidR="00E00B1E"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C</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《四国条约》的签订</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《大西洋宪章》的发布</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12</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1938年</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张伯伦从慕尼黑回到伦敦时</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手中挥舞着一纸“英德和平宣言”</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宣称“我们这一代的和平已经得到了保证”。首先击碎这一和平的是</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德军吞并苏台德区</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B．</w:t>
      </w:r>
      <w:r w:rsidRPr="004A6D17">
        <w:rPr>
          <w:rFonts w:asciiTheme="minorEastAsia" w:eastAsiaTheme="minorEastAsia" w:hAnsiTheme="minorEastAsia" w:cs="Times New Roman"/>
          <w:color w:val="0000FF"/>
        </w:rPr>
        <w:t>德军</w:t>
      </w:r>
      <w:r w:rsidRPr="004A6D17">
        <w:rPr>
          <w:rFonts w:asciiTheme="minorEastAsia" w:eastAsiaTheme="minorEastAsia" w:hAnsiTheme="minorEastAsia" w:cs="Times New Roman" w:hint="eastAsia"/>
          <w:color w:val="0000FF"/>
        </w:rPr>
        <w:t>吞并捷克斯洛伐克</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rPr>
        <w:t>C</w:t>
      </w:r>
      <w:r w:rsidRPr="004A6D17">
        <w:rPr>
          <w:rFonts w:asciiTheme="minorEastAsia" w:eastAsiaTheme="minorEastAsia" w:hAnsiTheme="minorEastAsia" w:cs="Times New Roman" w:hint="eastAsia"/>
        </w:rPr>
        <w:t>．</w:t>
      </w:r>
      <w:r w:rsidRPr="004A6D17">
        <w:rPr>
          <w:rFonts w:asciiTheme="minorEastAsia" w:eastAsiaTheme="minorEastAsia" w:hAnsiTheme="minorEastAsia" w:cs="Times New Roman"/>
        </w:rPr>
        <w:t>德军入侵波兰</w:t>
      </w:r>
      <w:r w:rsidR="009276AF" w:rsidRP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《慕尼黑协定》的签署</w:t>
      </w:r>
    </w:p>
    <w:p w:rsidR="0052782B" w:rsidRPr="00021AA1" w:rsidRDefault="009276AF" w:rsidP="009276AF">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13</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下列两张历史照片共同的主题词</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最恰当的是</w:t>
      </w:r>
    </w:p>
    <w:p w:rsidR="0052782B" w:rsidRPr="00021AA1" w:rsidRDefault="0052782B" w:rsidP="00E177F4">
      <w:pPr>
        <w:pStyle w:val="a5"/>
        <w:ind w:firstLineChars="200" w:firstLine="420"/>
        <w:jc w:val="center"/>
        <w:rPr>
          <w:rFonts w:asciiTheme="minorEastAsia" w:eastAsiaTheme="minorEastAsia" w:hAnsiTheme="minorEastAsia" w:cs="Times New Roman"/>
        </w:rPr>
      </w:pPr>
      <w:r w:rsidRPr="00021AA1">
        <w:rPr>
          <w:rFonts w:asciiTheme="minorEastAsia" w:eastAsiaTheme="minorEastAsia" w:hAnsiTheme="minorEastAsia" w:cs="Times New Roman"/>
          <w:noProof/>
        </w:rPr>
        <w:drawing>
          <wp:inline distT="0" distB="0" distL="0" distR="0">
            <wp:extent cx="3295650" cy="800100"/>
            <wp:effectExtent l="19050" t="0" r="0" b="0"/>
            <wp:docPr id="3" name="图片 3" descr="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TIF"/>
                    <pic:cNvPicPr>
                      <a:picLocks noChangeAspect="1" noChangeArrowheads="1"/>
                    </pic:cNvPicPr>
                  </pic:nvPicPr>
                  <pic:blipFill>
                    <a:blip r:embed="rId8" r:link="rId9"/>
                    <a:srcRect/>
                    <a:stretch>
                      <a:fillRect/>
                    </a:stretch>
                  </pic:blipFill>
                  <pic:spPr bwMode="auto">
                    <a:xfrm>
                      <a:off x="0" y="0"/>
                      <a:ext cx="3295650" cy="800100"/>
                    </a:xfrm>
                    <a:prstGeom prst="rect">
                      <a:avLst/>
                    </a:prstGeom>
                    <a:noFill/>
                    <a:ln w="9525">
                      <a:noFill/>
                      <a:miter lim="800000"/>
                      <a:headEnd/>
                      <a:tailEnd/>
                    </a:ln>
                  </pic:spPr>
                </pic:pic>
              </a:graphicData>
            </a:graphic>
          </wp:inline>
        </w:drawing>
      </w:r>
    </w:p>
    <w:p w:rsidR="0052782B" w:rsidRPr="00021AA1" w:rsidRDefault="0052782B"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 xml:space="preserve">　</w:t>
      </w:r>
      <w:r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 xml:space="preserve">　</w:t>
      </w:r>
      <w:r w:rsidR="00B9255C" w:rsidRPr="00021AA1">
        <w:rPr>
          <w:rFonts w:asciiTheme="minorEastAsia" w:eastAsiaTheme="minorEastAsia" w:hAnsiTheme="minorEastAsia" w:cs="Times New Roman"/>
        </w:rPr>
        <w:fldChar w:fldCharType="begin"/>
      </w:r>
      <w:r w:rsidRPr="00021AA1">
        <w:rPr>
          <w:rFonts w:asciiTheme="minorEastAsia" w:eastAsiaTheme="minorEastAsia" w:hAnsiTheme="minorEastAsia" w:cs="Times New Roman" w:hint="eastAsia"/>
        </w:rPr>
        <w:instrText>eq \a\vs4\al(</w:instrText>
      </w:r>
      <w:r w:rsidRPr="00021AA1">
        <w:rPr>
          <w:rFonts w:asciiTheme="minorEastAsia" w:eastAsiaTheme="minorEastAsia" w:hAnsiTheme="minorEastAsia" w:cs="Times New Roman"/>
        </w:rPr>
        <w:instrText>图一　慕尼黑会议的代表)</w:instrText>
      </w:r>
      <w:r w:rsidR="00B9255C" w:rsidRPr="00021AA1">
        <w:rPr>
          <w:rFonts w:asciiTheme="minorEastAsia" w:eastAsiaTheme="minorEastAsia" w:hAnsiTheme="minorEastAsia" w:cs="Times New Roman"/>
        </w:rPr>
        <w:fldChar w:fldCharType="end"/>
      </w:r>
      <w:r w:rsidRPr="00021AA1">
        <w:rPr>
          <w:rFonts w:asciiTheme="minorEastAsia" w:eastAsiaTheme="minorEastAsia" w:hAnsiTheme="minorEastAsia" w:cs="Times New Roman"/>
        </w:rPr>
        <w:t xml:space="preserve">　　　</w:t>
      </w:r>
      <w:r w:rsidR="00B9255C" w:rsidRPr="00021AA1">
        <w:rPr>
          <w:rFonts w:asciiTheme="minorEastAsia" w:eastAsiaTheme="minorEastAsia" w:hAnsiTheme="minorEastAsia" w:cs="Times New Roman"/>
        </w:rPr>
        <w:fldChar w:fldCharType="begin"/>
      </w:r>
      <w:r w:rsidRPr="00021AA1">
        <w:rPr>
          <w:rFonts w:asciiTheme="minorEastAsia" w:eastAsiaTheme="minorEastAsia" w:hAnsiTheme="minorEastAsia" w:cs="Times New Roman" w:hint="eastAsia"/>
        </w:rPr>
        <w:instrText>eq \a\vs4\al(</w:instrText>
      </w:r>
      <w:r w:rsidRPr="00021AA1">
        <w:rPr>
          <w:rFonts w:asciiTheme="minorEastAsia" w:eastAsiaTheme="minorEastAsia" w:hAnsiTheme="minorEastAsia" w:cs="Times New Roman"/>
        </w:rPr>
        <w:instrText>图二　苏德签订《苏,德互不侵犯条约》)</w:instrText>
      </w:r>
      <w:r w:rsidR="00B9255C" w:rsidRPr="00021AA1">
        <w:rPr>
          <w:rFonts w:asciiTheme="minorEastAsia" w:eastAsiaTheme="minorEastAsia" w:hAnsiTheme="minorEastAsia" w:cs="Times New Roman"/>
        </w:rPr>
        <w:fldChar w:fldCharType="end"/>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 xml:space="preserve">伸张正义  </w:t>
      </w:r>
      <w:r w:rsidRPr="00021AA1">
        <w:rPr>
          <w:rFonts w:asciiTheme="minorEastAsia" w:eastAsiaTheme="minorEastAsia" w:hAnsiTheme="minorEastAsia" w:cs="Times New Roman"/>
        </w:rPr>
        <w:tab/>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color w:val="0000FF"/>
        </w:rPr>
        <w:t>B．助纣为虐</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 xml:space="preserve">强权政治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ab/>
        <w:t>D．铸剑为犁</w:t>
      </w:r>
    </w:p>
    <w:p w:rsidR="0052782B" w:rsidRPr="00021AA1" w:rsidRDefault="009276AF" w:rsidP="009276AF">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1</w:t>
      </w:r>
      <w:r w:rsidR="0052782B" w:rsidRPr="00021AA1">
        <w:rPr>
          <w:rFonts w:asciiTheme="minorEastAsia" w:eastAsiaTheme="minorEastAsia" w:hAnsiTheme="minorEastAsia" w:cs="Times New Roman"/>
        </w:rPr>
        <w:t>4</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下列史实与法国覆亡无关的是</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法国政府长期推行绥靖政策</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德军主力突破了马奇诺防线</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英法对德开战后坐失战机</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w:t>
      </w:r>
      <w:r w:rsidRPr="004A6D17">
        <w:rPr>
          <w:rFonts w:asciiTheme="minorEastAsia" w:eastAsiaTheme="minorEastAsia" w:hAnsiTheme="minorEastAsia" w:cs="Times New Roman"/>
          <w:color w:val="0000FF"/>
        </w:rPr>
        <w:t>法国贝当政府实行卖国政策</w:t>
      </w:r>
    </w:p>
    <w:p w:rsidR="0052782B" w:rsidRPr="00021AA1" w:rsidRDefault="009276AF" w:rsidP="009276AF">
      <w:pPr>
        <w:pStyle w:val="a5"/>
        <w:jc w:val="left"/>
        <w:rPr>
          <w:rFonts w:asciiTheme="minorEastAsia" w:eastAsiaTheme="minorEastAsia" w:hAnsiTheme="minorEastAsia" w:cs="Times New Roman"/>
        </w:rPr>
      </w:pPr>
      <w:r w:rsidRPr="00021AA1">
        <w:rPr>
          <w:rFonts w:asciiTheme="minorEastAsia" w:eastAsiaTheme="minorEastAsia" w:hAnsiTheme="minorEastAsia" w:cs="Times New Roman" w:hint="eastAsia"/>
        </w:rPr>
        <w:t>1</w:t>
      </w:r>
      <w:r w:rsidR="0052782B" w:rsidRPr="00021AA1">
        <w:rPr>
          <w:rFonts w:asciiTheme="minorEastAsia" w:eastAsiaTheme="minorEastAsia" w:hAnsiTheme="minorEastAsia" w:cs="Times New Roman"/>
        </w:rPr>
        <w:t>5</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丘吉尔说：“我们不要把这次援救说成是胜利。战争不是靠撤退而赢得</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但是</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这次援救中孕育着胜利。”此句话中“这次援救中孕育着胜利”的含义是</w:t>
      </w:r>
    </w:p>
    <w:p w:rsidR="0052782B" w:rsidRPr="00021AA1" w:rsidRDefault="0052782B"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粉碎了德国法西斯天下无敌的神话</w:t>
      </w:r>
    </w:p>
    <w:p w:rsidR="0052782B" w:rsidRPr="00021AA1" w:rsidRDefault="0052782B"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加强了英、法间的联系和合作</w:t>
      </w:r>
    </w:p>
    <w:p w:rsidR="0052782B" w:rsidRPr="004A6D17" w:rsidRDefault="0052782B" w:rsidP="00E177F4">
      <w:pPr>
        <w:pStyle w:val="a5"/>
        <w:ind w:firstLineChars="200" w:firstLine="420"/>
        <w:rPr>
          <w:rFonts w:asciiTheme="minorEastAsia" w:eastAsiaTheme="minorEastAsia" w:hAnsiTheme="minorEastAsia" w:cs="Times New Roman"/>
          <w:color w:val="0000FF"/>
        </w:rPr>
      </w:pP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为日后英国的防御和反攻保存了实力</w:t>
      </w:r>
    </w:p>
    <w:p w:rsidR="0052782B" w:rsidRPr="00021AA1" w:rsidRDefault="0052782B"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鼓舞了英、法两国军队反法西斯的斗志</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16</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不列颠之战时</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在大火冲天的伦敦</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英国人表现出非常幽默的一面。一家被炸</w:t>
      </w:r>
      <w:r w:rsidR="0052782B" w:rsidRPr="00021AA1">
        <w:rPr>
          <w:rFonts w:asciiTheme="minorEastAsia" w:eastAsiaTheme="minorEastAsia" w:hAnsiTheme="minorEastAsia" w:cs="Times New Roman"/>
        </w:rPr>
        <w:lastRenderedPageBreak/>
        <w:t>得七零八落的餐馆的门上</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照常营业”的招牌依然在诱惑着顾客。英国妇女们响应丘吉尔的号召</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积极参加各行各业的劳动。这说明了</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英国人唯利是图</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部分英国人没有爱国心</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英国人士气高涨</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英国人对战争置若罔</w:t>
      </w:r>
      <w:r w:rsidRPr="00021AA1">
        <w:rPr>
          <w:rFonts w:asciiTheme="minorEastAsia" w:eastAsiaTheme="minorEastAsia" w:hAnsiTheme="minorEastAsia" w:cs="Times New Roman" w:hint="eastAsia"/>
        </w:rPr>
        <w:t>闻</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17</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希特勒说：“利用布尔什维主义的幽灵来遏制凡尔赛诸国</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要使他们相信</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德国是反对赤祸的决定性堡垒。这是我们渡过危机、摆脱《凡尔赛和约》和重新武装的唯一方法。”为此德国采取的措施是</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签订《苏德互不侵犯条约》</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4A6D17" w:rsidRPr="004A6D17">
        <w:rPr>
          <w:rFonts w:asciiTheme="minorEastAsia" w:eastAsiaTheme="minorEastAsia" w:hAnsiTheme="minorEastAsia" w:cs="Times New Roman" w:hint="eastAsia"/>
        </w:rPr>
        <w:t xml:space="preserve"> </w:t>
      </w:r>
      <w:r w:rsidR="009276AF" w:rsidRP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rPr>
        <w:t>B．</w:t>
      </w:r>
      <w:r w:rsidR="004A6D17" w:rsidRPr="004A6D17">
        <w:rPr>
          <w:rFonts w:asciiTheme="minorEastAsia" w:eastAsiaTheme="minorEastAsia" w:hAnsiTheme="minorEastAsia" w:cs="Times New Roman"/>
        </w:rPr>
        <w:t>签订</w:t>
      </w:r>
      <w:r w:rsidR="004A6D17" w:rsidRPr="004A6D17">
        <w:rPr>
          <w:rFonts w:asciiTheme="minorEastAsia" w:eastAsiaTheme="minorEastAsia" w:hAnsiTheme="minorEastAsia" w:cs="Times New Roman" w:hint="eastAsia"/>
        </w:rPr>
        <w:t>德意</w:t>
      </w:r>
      <w:r w:rsidR="004A6D17" w:rsidRPr="004A6D17">
        <w:rPr>
          <w:rFonts w:asciiTheme="minorEastAsia" w:eastAsiaTheme="minorEastAsia" w:hAnsiTheme="minorEastAsia" w:cs="Times New Roman"/>
        </w:rPr>
        <w:t>《反共产国际协定》</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签订</w:t>
      </w:r>
      <w:r w:rsidR="004A6D17">
        <w:rPr>
          <w:rFonts w:asciiTheme="minorEastAsia" w:eastAsiaTheme="minorEastAsia" w:hAnsiTheme="minorEastAsia" w:cs="Times New Roman" w:hint="eastAsia"/>
          <w:color w:val="0000FF"/>
        </w:rPr>
        <w:t>德日</w:t>
      </w:r>
      <w:r w:rsidRPr="004A6D17">
        <w:rPr>
          <w:rFonts w:asciiTheme="minorEastAsia" w:eastAsiaTheme="minorEastAsia" w:hAnsiTheme="minorEastAsia" w:cs="Times New Roman"/>
          <w:color w:val="0000FF"/>
        </w:rPr>
        <w:t>《反共产国际协定》</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签订《慕尼黑协定》</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18</w:t>
      </w:r>
      <w:r w:rsidR="0052782B" w:rsidRPr="00021AA1">
        <w:rPr>
          <w:rFonts w:asciiTheme="minorEastAsia" w:eastAsiaTheme="minorEastAsia" w:hAnsiTheme="minorEastAsia" w:cs="Times New Roman" w:hint="eastAsia"/>
        </w:rPr>
        <w:t>．</w:t>
      </w:r>
      <w:smartTag w:uri="urn:schemas-microsoft-com:office:smarttags" w:element="chsdate">
        <w:smartTagPr>
          <w:attr w:name="IsROCDate" w:val="False"/>
          <w:attr w:name="IsLunarDate" w:val="False"/>
          <w:attr w:name="Day" w:val="22"/>
          <w:attr w:name="Month" w:val="6"/>
          <w:attr w:name="Year" w:val="1941"/>
        </w:smartTagPr>
        <w:r w:rsidR="0052782B" w:rsidRPr="00021AA1">
          <w:rPr>
            <w:rFonts w:asciiTheme="minorEastAsia" w:eastAsiaTheme="minorEastAsia" w:hAnsiTheme="minorEastAsia" w:cs="Times New Roman"/>
          </w:rPr>
          <w:t>1941年6月22日</w:t>
        </w:r>
      </w:smartTag>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德国向苏联发动了突然的全面进攻</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苏德战争爆发。这反映出</w:t>
      </w:r>
      <w:r w:rsidR="0052782B" w:rsidRPr="00021AA1">
        <w:rPr>
          <w:rFonts w:asciiTheme="minorEastAsia" w:eastAsiaTheme="minorEastAsia" w:hAnsiTheme="minorEastAsia" w:cs="Times New Roman" w:hint="eastAsia"/>
        </w:rPr>
        <w:t>①</w:t>
      </w:r>
      <w:r w:rsidR="0052782B" w:rsidRPr="00021AA1">
        <w:rPr>
          <w:rFonts w:asciiTheme="minorEastAsia" w:eastAsiaTheme="minorEastAsia" w:hAnsiTheme="minorEastAsia" w:cs="Times New Roman"/>
        </w:rPr>
        <w:t xml:space="preserve">《苏德互不侵犯条约》并未使苏联免受战争之灾　</w:t>
      </w:r>
      <w:r w:rsidR="0052782B" w:rsidRPr="00021AA1">
        <w:rPr>
          <w:rFonts w:asciiTheme="minorEastAsia" w:eastAsiaTheme="minorEastAsia" w:hAnsiTheme="minorEastAsia" w:cs="Times New Roman" w:hint="eastAsia"/>
        </w:rPr>
        <w:t>②</w:t>
      </w:r>
      <w:r w:rsidR="0052782B" w:rsidRPr="00021AA1">
        <w:rPr>
          <w:rFonts w:asciiTheme="minorEastAsia" w:eastAsiaTheme="minorEastAsia" w:hAnsiTheme="minorEastAsia" w:cs="Times New Roman"/>
        </w:rPr>
        <w:t xml:space="preserve">第二次世界大战成为真正具有世界规模的战争　</w:t>
      </w:r>
      <w:r w:rsidR="0052782B" w:rsidRPr="00021AA1">
        <w:rPr>
          <w:rFonts w:asciiTheme="minorEastAsia" w:eastAsiaTheme="minorEastAsia" w:hAnsiTheme="minorEastAsia" w:cs="Times New Roman" w:hint="eastAsia"/>
        </w:rPr>
        <w:t>③</w:t>
      </w:r>
      <w:r w:rsidR="0052782B" w:rsidRPr="00021AA1">
        <w:rPr>
          <w:rFonts w:asciiTheme="minorEastAsia" w:eastAsiaTheme="minorEastAsia" w:hAnsiTheme="minorEastAsia" w:cs="Times New Roman"/>
        </w:rPr>
        <w:t>第二次世界大战规模进一步扩</w:t>
      </w:r>
      <w:r w:rsidR="0052782B" w:rsidRPr="00021AA1">
        <w:rPr>
          <w:rFonts w:asciiTheme="minorEastAsia" w:eastAsiaTheme="minorEastAsia" w:hAnsiTheme="minorEastAsia" w:cs="Times New Roman" w:hint="eastAsia"/>
        </w:rPr>
        <w:t>大　④第二次世界大战的反法西斯性质加强</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A</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①②</w:t>
      </w:r>
      <w:r w:rsidR="009276AF" w:rsidRPr="00021AA1">
        <w:rPr>
          <w:rFonts w:asciiTheme="minorEastAsia" w:eastAsiaTheme="minorEastAsia" w:hAnsiTheme="minorEastAsia" w:cs="Times New Roman"/>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B．②③</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C．①②④  </w:t>
      </w:r>
      <w:r w:rsidRPr="00021AA1">
        <w:rPr>
          <w:rFonts w:asciiTheme="minorEastAsia" w:eastAsiaTheme="minorEastAsia" w:hAnsiTheme="minorEastAsia" w:cs="Times New Roman" w:hint="eastAsia"/>
        </w:rPr>
        <w:tab/>
      </w:r>
      <w:r w:rsidR="009276AF" w:rsidRPr="00021AA1">
        <w:rPr>
          <w:rFonts w:asciiTheme="minorEastAsia" w:eastAsiaTheme="minorEastAsia" w:hAnsiTheme="minorEastAsia" w:cs="Times New Roman" w:hint="eastAsia"/>
        </w:rPr>
        <w:t xml:space="preserve">    </w:t>
      </w:r>
      <w:r w:rsidR="009276AF" w:rsidRPr="004A6D17">
        <w:rPr>
          <w:rFonts w:asciiTheme="minorEastAsia" w:eastAsiaTheme="minorEastAsia" w:hAnsiTheme="minorEastAsia" w:cs="Times New Roman" w:hint="eastAsia"/>
          <w:color w:val="0000FF"/>
        </w:rPr>
        <w:t xml:space="preserve"> </w:t>
      </w:r>
      <w:r w:rsidRPr="004A6D17">
        <w:rPr>
          <w:rFonts w:asciiTheme="minorEastAsia" w:eastAsiaTheme="minorEastAsia" w:hAnsiTheme="minorEastAsia" w:cs="Times New Roman" w:hint="eastAsia"/>
          <w:color w:val="0000FF"/>
        </w:rPr>
        <w:t>D．①③④</w:t>
      </w:r>
    </w:p>
    <w:p w:rsidR="004A6D17" w:rsidRDefault="009276AF" w:rsidP="004A6D17">
      <w:pPr>
        <w:pStyle w:val="a5"/>
        <w:ind w:left="210" w:hangingChars="100" w:hanging="210"/>
        <w:rPr>
          <w:rFonts w:asciiTheme="minorEastAsia" w:eastAsiaTheme="minorEastAsia" w:hAnsiTheme="minorEastAsia" w:cs="Times New Roman" w:hint="eastAsia"/>
        </w:rPr>
      </w:pPr>
      <w:r w:rsidRPr="00021AA1">
        <w:rPr>
          <w:rFonts w:asciiTheme="minorEastAsia" w:eastAsiaTheme="minorEastAsia" w:hAnsiTheme="minorEastAsia" w:cs="Times New Roman" w:hint="eastAsia"/>
        </w:rPr>
        <w:t>19</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1940年7月</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日本提出建立“大东亚共荣圈”的侵略计划</w:t>
      </w:r>
      <w:r w:rsidR="0052782B" w:rsidRPr="00021AA1">
        <w:rPr>
          <w:rFonts w:asciiTheme="minorEastAsia" w:eastAsiaTheme="minorEastAsia" w:hAnsiTheme="minorEastAsia" w:cs="Times New Roman" w:hint="eastAsia"/>
        </w:rPr>
        <w:t>。下列说法正确的是</w:t>
      </w:r>
      <w:r w:rsidR="004A6D17">
        <w:rPr>
          <w:rFonts w:asciiTheme="minorEastAsia" w:eastAsiaTheme="minorEastAsia" w:hAnsiTheme="minorEastAsia" w:cs="Times New Roman" w:hint="eastAsia"/>
        </w:rPr>
        <w:t xml:space="preserve"> </w:t>
      </w:r>
      <w:r w:rsidR="0052782B" w:rsidRPr="00021AA1">
        <w:rPr>
          <w:rFonts w:asciiTheme="minorEastAsia" w:eastAsiaTheme="minorEastAsia" w:hAnsiTheme="minorEastAsia" w:cs="Times New Roman" w:hint="eastAsia"/>
        </w:rPr>
        <w:t>①</w:t>
      </w:r>
      <w:r w:rsidR="0052782B" w:rsidRPr="00021AA1">
        <w:rPr>
          <w:rFonts w:asciiTheme="minorEastAsia" w:eastAsiaTheme="minorEastAsia" w:hAnsiTheme="minorEastAsia" w:cs="Times New Roman"/>
        </w:rPr>
        <w:t xml:space="preserve">以日本为中心　</w:t>
      </w:r>
      <w:r w:rsidR="004A6D17">
        <w:rPr>
          <w:rFonts w:asciiTheme="minorEastAsia" w:eastAsiaTheme="minorEastAsia" w:hAnsiTheme="minorEastAsia" w:cs="Times New Roman" w:hint="eastAsia"/>
        </w:rPr>
        <w:t xml:space="preserve">   </w:t>
      </w:r>
      <w:r w:rsidR="0052782B" w:rsidRPr="00021AA1">
        <w:rPr>
          <w:rFonts w:asciiTheme="minorEastAsia" w:eastAsiaTheme="minorEastAsia" w:hAnsiTheme="minorEastAsia" w:cs="Times New Roman"/>
        </w:rPr>
        <w:t xml:space="preserve">②把东南亚和南太平洋的广大地区变成日本的殖民地　</w:t>
      </w:r>
    </w:p>
    <w:p w:rsidR="0052782B" w:rsidRPr="00021AA1" w:rsidRDefault="0052782B" w:rsidP="004A6D17">
      <w:pPr>
        <w:pStyle w:val="a5"/>
        <w:ind w:leftChars="100" w:left="210"/>
        <w:rPr>
          <w:rFonts w:asciiTheme="minorEastAsia" w:eastAsiaTheme="minorEastAsia" w:hAnsiTheme="minorEastAsia" w:cs="Times New Roman"/>
        </w:rPr>
      </w:pPr>
      <w:r w:rsidRPr="00021AA1">
        <w:rPr>
          <w:rFonts w:asciiTheme="minorEastAsia" w:eastAsiaTheme="minorEastAsia" w:hAnsiTheme="minorEastAsia" w:cs="Times New Roman"/>
        </w:rPr>
        <w:t xml:space="preserve">③建立日本在亚太地区的霸权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④严重威胁到美英等国的利益</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 xml:space="preserve">A．①②③④  </w:t>
      </w:r>
      <w:r w:rsidRPr="00021AA1">
        <w:rPr>
          <w:rFonts w:asciiTheme="minorEastAsia" w:eastAsiaTheme="minorEastAsia" w:hAnsiTheme="minorEastAsia" w:cs="Times New Roman"/>
        </w:rPr>
        <w:tab/>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B．①②③</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C．②③④  </w:t>
      </w:r>
      <w:r w:rsidRPr="00021AA1">
        <w:rPr>
          <w:rFonts w:asciiTheme="minorEastAsia" w:eastAsiaTheme="minorEastAsia" w:hAnsiTheme="minorEastAsia" w:cs="Times New Roman" w:hint="eastAsia"/>
        </w:rPr>
        <w:tab/>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D．①③④</w:t>
      </w:r>
    </w:p>
    <w:p w:rsidR="0052782B"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20</w:t>
      </w:r>
      <w:r w:rsidR="0052782B" w:rsidRPr="00021AA1">
        <w:rPr>
          <w:rFonts w:asciiTheme="minorEastAsia" w:eastAsiaTheme="minorEastAsia" w:hAnsiTheme="minorEastAsia" w:cs="Times New Roman" w:hint="eastAsia"/>
        </w:rPr>
        <w:t>．</w:t>
      </w:r>
      <w:smartTag w:uri="urn:schemas-microsoft-com:office:smarttags" w:element="chsdate">
        <w:smartTagPr>
          <w:attr w:name="IsROCDate" w:val="False"/>
          <w:attr w:name="IsLunarDate" w:val="False"/>
          <w:attr w:name="Day" w:val="7"/>
          <w:attr w:name="Month" w:val="12"/>
          <w:attr w:name="Year" w:val="1941"/>
        </w:smartTagPr>
        <w:r w:rsidR="0052782B" w:rsidRPr="00021AA1">
          <w:rPr>
            <w:rFonts w:asciiTheme="minorEastAsia" w:eastAsiaTheme="minorEastAsia" w:hAnsiTheme="minorEastAsia" w:cs="Times New Roman"/>
          </w:rPr>
          <w:t>1941年12月7日</w:t>
        </w:r>
      </w:smartTag>
      <w:r w:rsidR="0052782B" w:rsidRPr="00021AA1">
        <w:rPr>
          <w:rFonts w:asciiTheme="minorEastAsia" w:eastAsiaTheme="minorEastAsia" w:hAnsiTheme="minorEastAsia" w:cs="Times New Roman"/>
        </w:rPr>
        <w:t>清晨7时55分</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日本航空母舰特混舰队用舰载机对美国太平洋舰队基地珍珠港发动突然袭击</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美军疏于防范</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损失惨重。第二天</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美英对日宣战。珍珠港事件发生的主要原因是</w:t>
      </w:r>
    </w:p>
    <w:p w:rsidR="0052782B" w:rsidRPr="00021AA1" w:rsidRDefault="0052782B" w:rsidP="009276AF">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A．</w:t>
      </w:r>
      <w:r w:rsidRPr="004A6D17">
        <w:rPr>
          <w:rFonts w:asciiTheme="minorEastAsia" w:eastAsiaTheme="minorEastAsia" w:hAnsiTheme="minorEastAsia" w:cs="Times New Roman"/>
          <w:color w:val="0000FF"/>
        </w:rPr>
        <w:t>日本企图建立亚太地区霸权</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日本为了取得战争主动权</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英美对日本实行贸易禁运</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美国对日本采取绥靖政策</w:t>
      </w:r>
    </w:p>
    <w:p w:rsidR="004A6D17" w:rsidRDefault="009276AF" w:rsidP="004A6D17">
      <w:pPr>
        <w:pStyle w:val="a5"/>
        <w:ind w:left="105" w:hangingChars="50" w:hanging="105"/>
        <w:rPr>
          <w:rFonts w:asciiTheme="minorEastAsia" w:eastAsiaTheme="minorEastAsia" w:hAnsiTheme="minorEastAsia" w:cs="Times New Roman" w:hint="eastAsia"/>
        </w:rPr>
      </w:pPr>
      <w:r w:rsidRPr="00021AA1">
        <w:rPr>
          <w:rFonts w:asciiTheme="minorEastAsia" w:eastAsiaTheme="minorEastAsia" w:hAnsiTheme="minorEastAsia" w:cs="Times New Roman" w:hint="eastAsia"/>
        </w:rPr>
        <w:t>21.</w:t>
      </w:r>
      <w:r w:rsidR="0052782B" w:rsidRPr="00021AA1">
        <w:rPr>
          <w:rFonts w:asciiTheme="minorEastAsia" w:eastAsiaTheme="minorEastAsia" w:hAnsiTheme="minorEastAsia" w:cs="Times New Roman"/>
        </w:rPr>
        <w:t>在1941年签署的《大西洋宪章》中</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英美两国宣布“两国不追求领土或其他方面的扩张”“不同意未经本民族同意的领土变迁”“尊重民族自由选择政府的权利”。对上述主张的评述</w:t>
      </w:r>
      <w:r w:rsidR="0052782B" w:rsidRPr="00021AA1">
        <w:rPr>
          <w:rFonts w:asciiTheme="minorEastAsia" w:eastAsiaTheme="minorEastAsia" w:hAnsiTheme="minorEastAsia" w:cs="Times New Roman" w:hint="eastAsia"/>
        </w:rPr>
        <w:t>，</w:t>
      </w:r>
      <w:r w:rsidR="0052782B" w:rsidRPr="00021AA1">
        <w:rPr>
          <w:rFonts w:asciiTheme="minorEastAsia" w:eastAsiaTheme="minorEastAsia" w:hAnsiTheme="minorEastAsia" w:cs="Times New Roman"/>
        </w:rPr>
        <w:t>正确的是</w:t>
      </w:r>
      <w:r w:rsidR="004A6D17">
        <w:rPr>
          <w:rFonts w:asciiTheme="minorEastAsia" w:eastAsiaTheme="minorEastAsia" w:hAnsiTheme="minorEastAsia" w:cs="Times New Roman" w:hint="eastAsia"/>
        </w:rPr>
        <w:t xml:space="preserve"> </w:t>
      </w:r>
    </w:p>
    <w:p w:rsidR="004A6D17" w:rsidRDefault="0052782B" w:rsidP="004A6D17">
      <w:pPr>
        <w:pStyle w:val="a5"/>
        <w:ind w:firstLineChars="50" w:firstLine="105"/>
        <w:rPr>
          <w:rFonts w:asciiTheme="minorEastAsia" w:eastAsiaTheme="minorEastAsia" w:hAnsiTheme="minorEastAsia" w:cs="Times New Roman" w:hint="eastAsia"/>
        </w:rPr>
      </w:pPr>
      <w:r w:rsidRPr="00021AA1">
        <w:rPr>
          <w:rFonts w:asciiTheme="minorEastAsia" w:eastAsiaTheme="minorEastAsia" w:hAnsiTheme="minorEastAsia" w:cs="Times New Roman" w:hint="eastAsia"/>
        </w:rPr>
        <w:t>①</w:t>
      </w:r>
      <w:r w:rsidRPr="00021AA1">
        <w:rPr>
          <w:rFonts w:asciiTheme="minorEastAsia" w:eastAsiaTheme="minorEastAsia" w:hAnsiTheme="minorEastAsia" w:cs="Times New Roman"/>
        </w:rPr>
        <w:t>英美暂时放弃了殖民扩张的政策</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②</w:t>
      </w:r>
      <w:r w:rsidRPr="00021AA1">
        <w:rPr>
          <w:rFonts w:asciiTheme="minorEastAsia" w:eastAsiaTheme="minorEastAsia" w:hAnsiTheme="minorEastAsia" w:cs="Times New Roman"/>
        </w:rPr>
        <w:t>反映了反法西斯各国人民的共同愿望</w:t>
      </w:r>
      <w:r w:rsidR="004A6D17">
        <w:rPr>
          <w:rFonts w:asciiTheme="minorEastAsia" w:eastAsiaTheme="minorEastAsia" w:hAnsiTheme="minorEastAsia" w:cs="Times New Roman" w:hint="eastAsia"/>
        </w:rPr>
        <w:t xml:space="preserve">    </w:t>
      </w:r>
    </w:p>
    <w:p w:rsidR="0052782B" w:rsidRPr="00021AA1" w:rsidRDefault="0052782B" w:rsidP="004A6D17">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③</w:t>
      </w:r>
      <w:r w:rsidRPr="00021AA1">
        <w:rPr>
          <w:rFonts w:asciiTheme="minorEastAsia" w:eastAsiaTheme="minorEastAsia" w:hAnsiTheme="minorEastAsia" w:cs="Times New Roman"/>
        </w:rPr>
        <w:t>英美暂时放弃了同苏联对抗的政策</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④</w:t>
      </w:r>
      <w:r w:rsidRPr="00021AA1">
        <w:rPr>
          <w:rFonts w:asciiTheme="minorEastAsia" w:eastAsiaTheme="minorEastAsia" w:hAnsiTheme="minorEastAsia" w:cs="Times New Roman"/>
        </w:rPr>
        <w:t>为世界反法西斯联盟的建立奠定了基础</w:t>
      </w:r>
    </w:p>
    <w:p w:rsidR="0052782B" w:rsidRPr="00021AA1" w:rsidRDefault="0052782B"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 xml:space="preserve">A．①②③  </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ab/>
        <w:t>B．②③④</w:t>
      </w:r>
      <w:r w:rsidR="009276AF"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C．①③④  </w:t>
      </w:r>
      <w:r w:rsidRPr="00021AA1">
        <w:rPr>
          <w:rFonts w:asciiTheme="minorEastAsia" w:eastAsiaTheme="minorEastAsia" w:hAnsiTheme="minorEastAsia" w:cs="Times New Roman" w:hint="eastAsia"/>
        </w:rPr>
        <w:tab/>
      </w:r>
      <w:r w:rsidR="009276AF" w:rsidRPr="00021AA1">
        <w:rPr>
          <w:rFonts w:asciiTheme="minorEastAsia" w:eastAsiaTheme="minorEastAsia" w:hAnsiTheme="minorEastAsia" w:cs="Times New Roman" w:hint="eastAsia"/>
        </w:rPr>
        <w:t xml:space="preserve">  </w:t>
      </w:r>
      <w:r w:rsidR="009276AF" w:rsidRPr="004A6D17">
        <w:rPr>
          <w:rFonts w:asciiTheme="minorEastAsia" w:eastAsiaTheme="minorEastAsia" w:hAnsiTheme="minorEastAsia" w:cs="Times New Roman" w:hint="eastAsia"/>
          <w:color w:val="0000FF"/>
        </w:rPr>
        <w:t xml:space="preserve"> </w:t>
      </w:r>
      <w:r w:rsidRPr="004A6D17">
        <w:rPr>
          <w:rFonts w:asciiTheme="minorEastAsia" w:eastAsiaTheme="minorEastAsia" w:hAnsiTheme="minorEastAsia" w:cs="Times New Roman" w:hint="eastAsia"/>
          <w:color w:val="0000FF"/>
        </w:rPr>
        <w:t>D．①②③④</w:t>
      </w:r>
    </w:p>
    <w:p w:rsidR="007475A3" w:rsidRPr="00021AA1" w:rsidRDefault="009276AF" w:rsidP="009276AF">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noProof/>
        </w:rPr>
        <w:drawing>
          <wp:anchor distT="0" distB="0" distL="114300" distR="114300" simplePos="0" relativeHeight="251658240" behindDoc="0" locked="0" layoutInCell="1" allowOverlap="1">
            <wp:simplePos x="0" y="0"/>
            <wp:positionH relativeFrom="column">
              <wp:posOffset>966470</wp:posOffset>
            </wp:positionH>
            <wp:positionV relativeFrom="paragraph">
              <wp:posOffset>307340</wp:posOffset>
            </wp:positionV>
            <wp:extent cx="2724150" cy="1209675"/>
            <wp:effectExtent l="19050" t="0" r="0" b="0"/>
            <wp:wrapSquare wrapText="bothSides"/>
            <wp:docPr id="2" name="图片 5" descr="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TIF"/>
                    <pic:cNvPicPr>
                      <a:picLocks noChangeAspect="1" noChangeArrowheads="1"/>
                    </pic:cNvPicPr>
                  </pic:nvPicPr>
                  <pic:blipFill>
                    <a:blip r:embed="rId10" r:link="rId11"/>
                    <a:srcRect/>
                    <a:stretch>
                      <a:fillRect/>
                    </a:stretch>
                  </pic:blipFill>
                  <pic:spPr bwMode="auto">
                    <a:xfrm>
                      <a:off x="0" y="0"/>
                      <a:ext cx="2724150" cy="1209675"/>
                    </a:xfrm>
                    <a:prstGeom prst="rect">
                      <a:avLst/>
                    </a:prstGeom>
                    <a:noFill/>
                    <a:ln w="9525">
                      <a:noFill/>
                      <a:miter lim="800000"/>
                      <a:headEnd/>
                      <a:tailEnd/>
                    </a:ln>
                  </pic:spPr>
                </pic:pic>
              </a:graphicData>
            </a:graphic>
          </wp:anchor>
        </w:drawing>
      </w:r>
      <w:r w:rsidRPr="00021AA1">
        <w:rPr>
          <w:rFonts w:asciiTheme="minorEastAsia" w:eastAsiaTheme="minorEastAsia" w:hAnsiTheme="minorEastAsia" w:cs="Times New Roman" w:hint="eastAsia"/>
        </w:rPr>
        <w:t>22</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下图是为世界反法西斯联盟形成做的宣传海报</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这一联盟形成所产生的最重要影响是</w:t>
      </w:r>
    </w:p>
    <w:p w:rsidR="007475A3" w:rsidRPr="00021AA1" w:rsidRDefault="007475A3" w:rsidP="00E177F4">
      <w:pPr>
        <w:pStyle w:val="a5"/>
        <w:ind w:firstLineChars="200" w:firstLine="420"/>
        <w:jc w:val="center"/>
        <w:rPr>
          <w:rFonts w:asciiTheme="minorEastAsia" w:eastAsiaTheme="minorEastAsia" w:hAnsiTheme="minorEastAsia" w:cs="Times New Roman"/>
        </w:rPr>
      </w:pPr>
    </w:p>
    <w:p w:rsidR="009276AF" w:rsidRPr="00021AA1" w:rsidRDefault="009276AF" w:rsidP="00E177F4">
      <w:pPr>
        <w:pStyle w:val="a5"/>
        <w:ind w:firstLineChars="200" w:firstLine="420"/>
        <w:rPr>
          <w:rFonts w:asciiTheme="minorEastAsia" w:eastAsiaTheme="minorEastAsia" w:hAnsiTheme="minorEastAsia" w:cs="Times New Roman"/>
        </w:rPr>
      </w:pPr>
    </w:p>
    <w:p w:rsidR="009276AF" w:rsidRPr="00021AA1" w:rsidRDefault="009276AF" w:rsidP="00E177F4">
      <w:pPr>
        <w:pStyle w:val="a5"/>
        <w:ind w:firstLineChars="200" w:firstLine="420"/>
        <w:rPr>
          <w:rFonts w:asciiTheme="minorEastAsia" w:eastAsiaTheme="minorEastAsia" w:hAnsiTheme="minorEastAsia" w:cs="Times New Roman"/>
        </w:rPr>
      </w:pPr>
    </w:p>
    <w:p w:rsidR="009276AF" w:rsidRDefault="009276AF" w:rsidP="00A16437">
      <w:pPr>
        <w:pStyle w:val="a5"/>
        <w:rPr>
          <w:rFonts w:asciiTheme="minorEastAsia" w:eastAsiaTheme="minorEastAsia" w:hAnsiTheme="minorEastAsia" w:cs="Times New Roman"/>
        </w:rPr>
      </w:pPr>
    </w:p>
    <w:p w:rsidR="00F90496" w:rsidRDefault="00F90496" w:rsidP="00A16437">
      <w:pPr>
        <w:pStyle w:val="a5"/>
        <w:rPr>
          <w:rFonts w:asciiTheme="minorEastAsia" w:eastAsiaTheme="minorEastAsia" w:hAnsiTheme="minorEastAsia" w:cs="Times New Roman"/>
        </w:rPr>
      </w:pPr>
    </w:p>
    <w:p w:rsidR="00F90496" w:rsidRPr="00021AA1" w:rsidRDefault="00F90496" w:rsidP="00A16437">
      <w:pPr>
        <w:pStyle w:val="a5"/>
        <w:rPr>
          <w:rFonts w:asciiTheme="minorEastAsia" w:eastAsiaTheme="minorEastAsia" w:hAnsiTheme="minorEastAsia" w:cs="Times New Roman"/>
        </w:rPr>
      </w:pP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lastRenderedPageBreak/>
        <w:t>A．</w:t>
      </w:r>
      <w:r w:rsidRPr="00021AA1">
        <w:rPr>
          <w:rFonts w:asciiTheme="minorEastAsia" w:eastAsiaTheme="minorEastAsia" w:hAnsiTheme="minorEastAsia" w:cs="Times New Roman"/>
        </w:rPr>
        <w:t>消除了不同社会制度国家之间的矛盾</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彻底改变了第二次世界大战的性质</w:t>
      </w:r>
    </w:p>
    <w:p w:rsidR="007475A3" w:rsidRPr="004A6D17" w:rsidRDefault="007475A3" w:rsidP="00E177F4">
      <w:pPr>
        <w:pStyle w:val="a5"/>
        <w:ind w:firstLineChars="200" w:firstLine="420"/>
        <w:rPr>
          <w:rFonts w:asciiTheme="minorEastAsia" w:eastAsiaTheme="minorEastAsia" w:hAnsiTheme="minorEastAsia" w:cs="Times New Roman"/>
          <w:color w:val="0000FF"/>
        </w:rPr>
      </w:pP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加速了世界反法西斯战争胜利的进程</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D．</w:t>
      </w:r>
      <w:r w:rsidRPr="00021AA1">
        <w:rPr>
          <w:rFonts w:asciiTheme="minorEastAsia" w:eastAsiaTheme="minorEastAsia" w:hAnsiTheme="minorEastAsia" w:cs="Times New Roman"/>
        </w:rPr>
        <w:t>直接导致了法西斯集团内部的瓦解</w:t>
      </w:r>
    </w:p>
    <w:p w:rsidR="007475A3" w:rsidRPr="00021AA1" w:rsidRDefault="007475A3"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rPr>
        <w:t>2</w:t>
      </w:r>
      <w:r w:rsidR="009276AF" w:rsidRPr="00021AA1">
        <w:rPr>
          <w:rFonts w:asciiTheme="minorEastAsia" w:eastAsiaTheme="minorEastAsia" w:hAnsiTheme="minorEastAsia" w:cs="Times New Roman" w:hint="eastAsia"/>
        </w:rPr>
        <w:t>3</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《全球通史》记载：“到9月中旬</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德国人已经打到这座城市的中心</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但也正是在那里他们陷入了困境。正当士兵们在地下室</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在屋顶上</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在下水道里短兵相接时</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两支苏联军队……以巨大的钳形包围了围攻德军。”“这座城市”是</w:t>
      </w:r>
    </w:p>
    <w:p w:rsidR="007475A3" w:rsidRPr="00021AA1" w:rsidRDefault="007475A3"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009276AF" w:rsidRPr="00021AA1">
        <w:rPr>
          <w:rFonts w:asciiTheme="minorEastAsia" w:eastAsiaTheme="minorEastAsia" w:hAnsiTheme="minorEastAsia" w:cs="Times New Roman"/>
        </w:rPr>
        <w:t xml:space="preserve">莫斯科　　　　</w:t>
      </w:r>
      <w:r w:rsidRPr="00021AA1">
        <w:rPr>
          <w:rFonts w:asciiTheme="minorEastAsia" w:eastAsiaTheme="minorEastAsia" w:hAnsiTheme="minorEastAsia" w:cs="Times New Roman"/>
        </w:rPr>
        <w:t>B．库尔斯克</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276AF" w:rsidRPr="004A6D17">
        <w:rPr>
          <w:rFonts w:asciiTheme="minorEastAsia" w:eastAsiaTheme="minorEastAsia" w:hAnsiTheme="minorEastAsia" w:cs="Times New Roman" w:hint="eastAsia"/>
          <w:color w:val="0000FF"/>
        </w:rPr>
        <w:t xml:space="preserve"> </w:t>
      </w:r>
      <w:r w:rsidRPr="004A6D17">
        <w:rPr>
          <w:rFonts w:asciiTheme="minorEastAsia" w:eastAsiaTheme="minorEastAsia" w:hAnsiTheme="minorEastAsia" w:cs="Times New Roman" w:hint="eastAsia"/>
          <w:color w:val="0000FF"/>
        </w:rPr>
        <w:t>C．</w:t>
      </w:r>
      <w:r w:rsidRPr="004A6D17">
        <w:rPr>
          <w:rFonts w:asciiTheme="minorEastAsia" w:eastAsiaTheme="minorEastAsia" w:hAnsiTheme="minorEastAsia" w:cs="Times New Roman"/>
          <w:color w:val="0000FF"/>
        </w:rPr>
        <w:t>斯大林格勒</w:t>
      </w:r>
      <w:r w:rsidRPr="00021AA1">
        <w:rPr>
          <w:rFonts w:asciiTheme="minorEastAsia" w:eastAsiaTheme="minorEastAsia" w:hAnsiTheme="minorEastAsia" w:cs="Times New Roman"/>
        </w:rPr>
        <w:t xml:space="preserve">  </w:t>
      </w:r>
      <w:r w:rsidRPr="00021AA1">
        <w:rPr>
          <w:rFonts w:asciiTheme="minorEastAsia" w:eastAsiaTheme="minorEastAsia" w:hAnsiTheme="minorEastAsia" w:cs="Times New Roman"/>
        </w:rPr>
        <w:tab/>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 xml:space="preserve">D．雅尔塔 </w:t>
      </w:r>
    </w:p>
    <w:p w:rsidR="007475A3"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24</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毛泽东说：“像希特勒这样的法西斯国家的政治生命和军事生</w:t>
      </w:r>
      <w:r w:rsidR="007475A3" w:rsidRPr="00021AA1">
        <w:rPr>
          <w:rFonts w:asciiTheme="minorEastAsia" w:eastAsiaTheme="minorEastAsia" w:hAnsiTheme="minorEastAsia" w:cs="Times New Roman" w:hint="eastAsia"/>
        </w:rPr>
        <w:t>命，从它出生的那一天起，就是建立在进攻上面的，进攻一完结，它的生命也就完结了。”这主要基于</w:t>
      </w:r>
    </w:p>
    <w:p w:rsidR="007475A3" w:rsidRPr="00021AA1" w:rsidRDefault="007475A3"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莫斯科保卫战击败德军</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世界反法西斯联盟形成</w:t>
      </w:r>
    </w:p>
    <w:p w:rsidR="007475A3" w:rsidRPr="00021AA1" w:rsidRDefault="007475A3" w:rsidP="009276AF">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中途岛海战打败了日军</w:t>
      </w:r>
      <w:r w:rsidR="009276AF"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w:t>
      </w:r>
      <w:r w:rsidRPr="004A6D17">
        <w:rPr>
          <w:rFonts w:asciiTheme="minorEastAsia" w:eastAsiaTheme="minorEastAsia" w:hAnsiTheme="minorEastAsia" w:cs="Times New Roman"/>
          <w:color w:val="0000FF"/>
        </w:rPr>
        <w:t>斯大林格勒战役的胜利</w:t>
      </w:r>
    </w:p>
    <w:p w:rsidR="007475A3" w:rsidRPr="00021AA1" w:rsidRDefault="009276AF"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25</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“日本所窃取于中国之领土</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例如满洲、台湾、澎湖群</w:t>
      </w:r>
      <w:r w:rsidR="007475A3" w:rsidRPr="00021AA1">
        <w:rPr>
          <w:rFonts w:asciiTheme="minorEastAsia" w:eastAsiaTheme="minorEastAsia" w:hAnsiTheme="minorEastAsia" w:cs="Times New Roman" w:hint="eastAsia"/>
        </w:rPr>
        <w:t>岛等，归还中国。其他日本以武力或贪欲所攫取之土地，亦务将日本驱逐出境。”该文献资料最早见于</w:t>
      </w:r>
    </w:p>
    <w:p w:rsidR="004A6D17" w:rsidRDefault="007475A3" w:rsidP="009D277E">
      <w:pPr>
        <w:pStyle w:val="a5"/>
        <w:ind w:firstLineChars="200" w:firstLine="420"/>
        <w:rPr>
          <w:rFonts w:asciiTheme="minorEastAsia" w:eastAsiaTheme="minorEastAsia" w:hAnsiTheme="minorEastAsia" w:cs="Times New Roman" w:hint="eastAsia"/>
        </w:rPr>
      </w:pPr>
      <w:r w:rsidRPr="004A6D17">
        <w:rPr>
          <w:rFonts w:asciiTheme="minorEastAsia" w:eastAsiaTheme="minorEastAsia" w:hAnsiTheme="minorEastAsia" w:cs="Times New Roman" w:hint="eastAsia"/>
          <w:color w:val="0000FF"/>
        </w:rPr>
        <w:t>A．</w:t>
      </w:r>
      <w:r w:rsidRPr="004A6D17">
        <w:rPr>
          <w:rFonts w:asciiTheme="minorEastAsia" w:eastAsiaTheme="minorEastAsia" w:hAnsiTheme="minorEastAsia" w:cs="Times New Roman"/>
          <w:color w:val="0000FF"/>
        </w:rPr>
        <w:t>《开罗宣言》</w:t>
      </w:r>
      <w:r w:rsidRPr="00021AA1">
        <w:rPr>
          <w:rFonts w:asciiTheme="minorEastAsia" w:eastAsiaTheme="minorEastAsia" w:hAnsiTheme="minorEastAsia" w:cs="Times New Roman"/>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B．《波茨坦公报》</w:t>
      </w:r>
      <w:r w:rsidR="004A6D17">
        <w:rPr>
          <w:rFonts w:asciiTheme="minorEastAsia" w:eastAsiaTheme="minorEastAsia" w:hAnsiTheme="minorEastAsia" w:cs="Times New Roman" w:hint="eastAsia"/>
        </w:rPr>
        <w:t xml:space="preserve">  </w:t>
      </w:r>
    </w:p>
    <w:p w:rsidR="007475A3" w:rsidRPr="00021AA1" w:rsidRDefault="007475A3" w:rsidP="009D277E">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《德黑兰宣言》</w:t>
      </w:r>
      <w:r w:rsidR="009D277E" w:rsidRPr="00021AA1">
        <w:rPr>
          <w:rFonts w:asciiTheme="minorEastAsia" w:eastAsiaTheme="minorEastAsia" w:hAnsiTheme="minorEastAsia" w:cs="Times New Roman"/>
        </w:rPr>
        <w:t xml:space="preserve"> </w:t>
      </w:r>
      <w:r w:rsidR="004A6D17">
        <w:rPr>
          <w:rFonts w:asciiTheme="minorEastAsia" w:eastAsiaTheme="minorEastAsia" w:hAnsiTheme="minorEastAsia" w:cs="Times New Roman" w:hint="eastAsia"/>
        </w:rPr>
        <w:t xml:space="preserve">             </w:t>
      </w:r>
      <w:r w:rsidR="009D277E" w:rsidRPr="00021AA1">
        <w:rPr>
          <w:rFonts w:asciiTheme="minorEastAsia" w:eastAsiaTheme="minorEastAsia" w:hAnsiTheme="minorEastAsia" w:cs="Times New Roman"/>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rPr>
        <w:t>D．《雅尔塔协定》</w:t>
      </w:r>
    </w:p>
    <w:p w:rsidR="007475A3" w:rsidRPr="00021AA1" w:rsidRDefault="009D277E" w:rsidP="009D277E">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26</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关于下图所反映的两</w:t>
      </w:r>
      <w:r w:rsidR="007475A3" w:rsidRPr="00021AA1">
        <w:rPr>
          <w:rFonts w:asciiTheme="minorEastAsia" w:eastAsiaTheme="minorEastAsia" w:hAnsiTheme="minorEastAsia" w:cs="Times New Roman" w:hint="eastAsia"/>
        </w:rPr>
        <w:t>次国际会议的有关内容，说法错误的是</w:t>
      </w:r>
    </w:p>
    <w:p w:rsidR="007475A3" w:rsidRPr="00021AA1" w:rsidRDefault="007475A3" w:rsidP="00E177F4">
      <w:pPr>
        <w:pStyle w:val="a5"/>
        <w:ind w:firstLineChars="200" w:firstLine="420"/>
        <w:jc w:val="center"/>
        <w:rPr>
          <w:rFonts w:asciiTheme="minorEastAsia" w:eastAsiaTheme="minorEastAsia" w:hAnsiTheme="minorEastAsia" w:cs="Times New Roman"/>
        </w:rPr>
      </w:pPr>
      <w:r w:rsidRPr="00021AA1">
        <w:rPr>
          <w:rFonts w:asciiTheme="minorEastAsia" w:eastAsiaTheme="minorEastAsia" w:hAnsiTheme="minorEastAsia" w:cs="Times New Roman"/>
          <w:noProof/>
        </w:rPr>
        <w:drawing>
          <wp:inline distT="0" distB="0" distL="0" distR="0">
            <wp:extent cx="2133600" cy="790575"/>
            <wp:effectExtent l="19050" t="0" r="0" b="0"/>
            <wp:docPr id="7" name="图片 7" descr="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TIF"/>
                    <pic:cNvPicPr>
                      <a:picLocks noChangeAspect="1" noChangeArrowheads="1"/>
                    </pic:cNvPicPr>
                  </pic:nvPicPr>
                  <pic:blipFill>
                    <a:blip r:embed="rId12" r:link="rId13"/>
                    <a:srcRect/>
                    <a:stretch>
                      <a:fillRect/>
                    </a:stretch>
                  </pic:blipFill>
                  <pic:spPr bwMode="auto">
                    <a:xfrm>
                      <a:off x="0" y="0"/>
                      <a:ext cx="2133600" cy="790575"/>
                    </a:xfrm>
                    <a:prstGeom prst="rect">
                      <a:avLst/>
                    </a:prstGeom>
                    <a:noFill/>
                    <a:ln w="9525">
                      <a:noFill/>
                      <a:miter lim="800000"/>
                      <a:headEnd/>
                      <a:tailEnd/>
                    </a:ln>
                  </pic:spPr>
                </pic:pic>
              </a:graphicData>
            </a:graphic>
          </wp:inline>
        </w:drawing>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 xml:space="preserve">　　　　　</w:t>
      </w:r>
      <w:r w:rsidRPr="00021AA1">
        <w:rPr>
          <w:rFonts w:asciiTheme="minorEastAsia" w:eastAsiaTheme="minorEastAsia" w:hAnsiTheme="minorEastAsia" w:cs="Times New Roman" w:hint="eastAsia"/>
        </w:rPr>
        <w:t xml:space="preserve">    </w:t>
      </w:r>
      <w:r w:rsidR="00B9255C" w:rsidRPr="00021AA1">
        <w:rPr>
          <w:rFonts w:asciiTheme="minorEastAsia" w:eastAsiaTheme="minorEastAsia" w:hAnsiTheme="minorEastAsia" w:cs="Times New Roman"/>
        </w:rPr>
        <w:fldChar w:fldCharType="begin"/>
      </w:r>
      <w:r w:rsidRPr="00021AA1">
        <w:rPr>
          <w:rFonts w:asciiTheme="minorEastAsia" w:eastAsiaTheme="minorEastAsia" w:hAnsiTheme="minorEastAsia" w:cs="Times New Roman" w:hint="eastAsia"/>
        </w:rPr>
        <w:instrText>eq \a\vs4\al(</w:instrText>
      </w:r>
      <w:r w:rsidRPr="00021AA1">
        <w:rPr>
          <w:rFonts w:asciiTheme="minorEastAsia" w:eastAsiaTheme="minorEastAsia" w:hAnsiTheme="minorEastAsia" w:cs="Times New Roman"/>
        </w:rPr>
        <w:instrText>参加开罗会议的,中、美、英三国首脑)</w:instrText>
      </w:r>
      <w:r w:rsidR="00B9255C" w:rsidRPr="00021AA1">
        <w:rPr>
          <w:rFonts w:asciiTheme="minorEastAsia" w:eastAsiaTheme="minorEastAsia" w:hAnsiTheme="minorEastAsia" w:cs="Times New Roman"/>
        </w:rPr>
        <w:fldChar w:fldCharType="end"/>
      </w:r>
      <w:r w:rsidRPr="00021AA1">
        <w:rPr>
          <w:rFonts w:asciiTheme="minorEastAsia" w:eastAsiaTheme="minorEastAsia" w:hAnsiTheme="minorEastAsia" w:cs="Times New Roman"/>
        </w:rPr>
        <w:t xml:space="preserve">　　</w:t>
      </w:r>
      <w:r w:rsidR="00B9255C" w:rsidRPr="00021AA1">
        <w:rPr>
          <w:rFonts w:asciiTheme="minorEastAsia" w:eastAsiaTheme="minorEastAsia" w:hAnsiTheme="minorEastAsia" w:cs="Times New Roman"/>
        </w:rPr>
        <w:fldChar w:fldCharType="begin"/>
      </w:r>
      <w:r w:rsidRPr="00021AA1">
        <w:rPr>
          <w:rFonts w:asciiTheme="minorEastAsia" w:eastAsiaTheme="minorEastAsia" w:hAnsiTheme="minorEastAsia" w:cs="Times New Roman" w:hint="eastAsia"/>
        </w:rPr>
        <w:instrText>eq \a\vs4\al(</w:instrText>
      </w:r>
      <w:r w:rsidRPr="00021AA1">
        <w:rPr>
          <w:rFonts w:asciiTheme="minorEastAsia" w:eastAsiaTheme="minorEastAsia" w:hAnsiTheme="minorEastAsia" w:cs="Times New Roman"/>
        </w:rPr>
        <w:instrText>参加德黑兰会议的,苏、美、英三国首脑)</w:instrText>
      </w:r>
      <w:r w:rsidR="00B9255C" w:rsidRPr="00021AA1">
        <w:rPr>
          <w:rFonts w:asciiTheme="minorEastAsia" w:eastAsiaTheme="minorEastAsia" w:hAnsiTheme="minorEastAsia" w:cs="Times New Roman"/>
        </w:rPr>
        <w:fldChar w:fldCharType="end"/>
      </w:r>
    </w:p>
    <w:p w:rsidR="007475A3" w:rsidRPr="004A6D17" w:rsidRDefault="007475A3" w:rsidP="00E177F4">
      <w:pPr>
        <w:pStyle w:val="a5"/>
        <w:ind w:firstLineChars="200" w:firstLine="420"/>
        <w:rPr>
          <w:rFonts w:asciiTheme="minorEastAsia" w:eastAsiaTheme="minorEastAsia" w:hAnsiTheme="minorEastAsia" w:cs="Times New Roman"/>
          <w:color w:val="0000FF"/>
        </w:rPr>
      </w:pPr>
      <w:r w:rsidRPr="004A6D17">
        <w:rPr>
          <w:rFonts w:asciiTheme="minorEastAsia" w:eastAsiaTheme="minorEastAsia" w:hAnsiTheme="minorEastAsia" w:cs="Times New Roman" w:hint="eastAsia"/>
          <w:color w:val="0000FF"/>
        </w:rPr>
        <w:t>A</w:t>
      </w:r>
      <w:r w:rsidRPr="004A6D17">
        <w:rPr>
          <w:rFonts w:asciiTheme="minorEastAsia" w:eastAsiaTheme="minorEastAsia" w:hAnsiTheme="minorEastAsia" w:cs="楷体_GB2312" w:hint="eastAsia"/>
          <w:color w:val="0000FF"/>
        </w:rPr>
        <w:t>．</w:t>
      </w:r>
      <w:r w:rsidRPr="004A6D17">
        <w:rPr>
          <w:rFonts w:asciiTheme="minorEastAsia" w:eastAsiaTheme="minorEastAsia" w:hAnsiTheme="minorEastAsia" w:cs="Times New Roman"/>
          <w:color w:val="0000FF"/>
        </w:rPr>
        <w:t>是在反法西斯战争取得决定性胜利的背景下召开的</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核心议题是盟国协同对法西斯作战</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英、美等国首脑参加</w:t>
      </w:r>
    </w:p>
    <w:p w:rsidR="007475A3" w:rsidRPr="004A6D17" w:rsidRDefault="007475A3" w:rsidP="00E177F4">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rPr>
        <w:t>D．</w:t>
      </w:r>
      <w:r w:rsidRPr="004A6D17">
        <w:rPr>
          <w:rFonts w:asciiTheme="minorEastAsia" w:eastAsiaTheme="minorEastAsia" w:hAnsiTheme="minorEastAsia" w:cs="Times New Roman"/>
        </w:rPr>
        <w:t>决定在欧洲开辟第二战场</w:t>
      </w:r>
    </w:p>
    <w:p w:rsidR="007475A3" w:rsidRPr="00021AA1" w:rsidRDefault="00A16437"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27、</w:t>
      </w:r>
      <w:r w:rsidR="007475A3" w:rsidRPr="00021AA1">
        <w:rPr>
          <w:rFonts w:asciiTheme="minorEastAsia" w:eastAsiaTheme="minorEastAsia" w:hAnsiTheme="minorEastAsia" w:cs="Times New Roman"/>
        </w:rPr>
        <w:t>下图是第二次世界大战中一次著名战役示意图</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该战役</w:t>
      </w:r>
    </w:p>
    <w:p w:rsidR="007475A3" w:rsidRDefault="004A6D17" w:rsidP="00E177F4">
      <w:pPr>
        <w:pStyle w:val="a5"/>
        <w:ind w:firstLineChars="200" w:firstLine="420"/>
        <w:jc w:val="center"/>
        <w:rPr>
          <w:rFonts w:asciiTheme="minorEastAsia" w:eastAsiaTheme="minorEastAsia" w:hAnsiTheme="minorEastAsia" w:cs="Times New Roman" w:hint="eastAsia"/>
        </w:rPr>
      </w:pPr>
      <w:r>
        <w:rPr>
          <w:rFonts w:asciiTheme="minorEastAsia" w:eastAsiaTheme="minorEastAsia" w:hAnsiTheme="minorEastAsia" w:cs="Times New Roman" w:hint="eastAsia"/>
          <w:noProof/>
        </w:rPr>
        <w:drawing>
          <wp:anchor distT="0" distB="0" distL="114300" distR="114300" simplePos="0" relativeHeight="251659264" behindDoc="0" locked="0" layoutInCell="1" allowOverlap="1">
            <wp:simplePos x="0" y="0"/>
            <wp:positionH relativeFrom="column">
              <wp:posOffset>814070</wp:posOffset>
            </wp:positionH>
            <wp:positionV relativeFrom="paragraph">
              <wp:posOffset>52070</wp:posOffset>
            </wp:positionV>
            <wp:extent cx="2247900" cy="1562100"/>
            <wp:effectExtent l="19050" t="0" r="0" b="0"/>
            <wp:wrapSquare wrapText="bothSides"/>
            <wp:docPr id="9" name="图片 9" descr="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2.TIF"/>
                    <pic:cNvPicPr>
                      <a:picLocks noChangeAspect="1" noChangeArrowheads="1"/>
                    </pic:cNvPicPr>
                  </pic:nvPicPr>
                  <pic:blipFill>
                    <a:blip r:embed="rId14" r:link="rId15"/>
                    <a:srcRect/>
                    <a:stretch>
                      <a:fillRect/>
                    </a:stretch>
                  </pic:blipFill>
                  <pic:spPr bwMode="auto">
                    <a:xfrm>
                      <a:off x="0" y="0"/>
                      <a:ext cx="2247900" cy="1562100"/>
                    </a:xfrm>
                    <a:prstGeom prst="rect">
                      <a:avLst/>
                    </a:prstGeom>
                    <a:noFill/>
                    <a:ln w="9525">
                      <a:noFill/>
                      <a:miter lim="800000"/>
                      <a:headEnd/>
                      <a:tailEnd/>
                    </a:ln>
                  </pic:spPr>
                </pic:pic>
              </a:graphicData>
            </a:graphic>
          </wp:anchor>
        </w:drawing>
      </w:r>
    </w:p>
    <w:p w:rsidR="004A6D17" w:rsidRDefault="004A6D17" w:rsidP="00E177F4">
      <w:pPr>
        <w:pStyle w:val="a5"/>
        <w:ind w:firstLineChars="200" w:firstLine="420"/>
        <w:jc w:val="center"/>
        <w:rPr>
          <w:rFonts w:asciiTheme="minorEastAsia" w:eastAsiaTheme="minorEastAsia" w:hAnsiTheme="minorEastAsia" w:cs="Times New Roman" w:hint="eastAsia"/>
        </w:rPr>
      </w:pPr>
    </w:p>
    <w:p w:rsidR="004A6D17" w:rsidRDefault="004A6D17" w:rsidP="00E177F4">
      <w:pPr>
        <w:pStyle w:val="a5"/>
        <w:ind w:firstLineChars="200" w:firstLine="420"/>
        <w:jc w:val="center"/>
        <w:rPr>
          <w:rFonts w:asciiTheme="minorEastAsia" w:eastAsiaTheme="minorEastAsia" w:hAnsiTheme="minorEastAsia" w:cs="Times New Roman" w:hint="eastAsia"/>
        </w:rPr>
      </w:pPr>
    </w:p>
    <w:p w:rsidR="004A6D17" w:rsidRDefault="004A6D17" w:rsidP="00E177F4">
      <w:pPr>
        <w:pStyle w:val="a5"/>
        <w:ind w:firstLineChars="200" w:firstLine="420"/>
        <w:jc w:val="center"/>
        <w:rPr>
          <w:rFonts w:asciiTheme="minorEastAsia" w:eastAsiaTheme="minorEastAsia" w:hAnsiTheme="minorEastAsia" w:cs="Times New Roman" w:hint="eastAsia"/>
        </w:rPr>
      </w:pPr>
    </w:p>
    <w:p w:rsidR="004A6D17" w:rsidRDefault="004A6D17" w:rsidP="00E177F4">
      <w:pPr>
        <w:pStyle w:val="a5"/>
        <w:ind w:firstLineChars="200" w:firstLine="420"/>
        <w:jc w:val="center"/>
        <w:rPr>
          <w:rFonts w:asciiTheme="minorEastAsia" w:eastAsiaTheme="minorEastAsia" w:hAnsiTheme="minorEastAsia" w:cs="Times New Roman" w:hint="eastAsia"/>
        </w:rPr>
      </w:pPr>
    </w:p>
    <w:p w:rsidR="004A6D17" w:rsidRDefault="004A6D17" w:rsidP="00E177F4">
      <w:pPr>
        <w:pStyle w:val="a5"/>
        <w:ind w:firstLineChars="200" w:firstLine="420"/>
        <w:jc w:val="center"/>
        <w:rPr>
          <w:rFonts w:asciiTheme="minorEastAsia" w:eastAsiaTheme="minorEastAsia" w:hAnsiTheme="minorEastAsia" w:cs="Times New Roman" w:hint="eastAsia"/>
        </w:rPr>
      </w:pPr>
    </w:p>
    <w:p w:rsidR="004A6D17" w:rsidRPr="00021AA1" w:rsidRDefault="004A6D17" w:rsidP="00E177F4">
      <w:pPr>
        <w:pStyle w:val="a5"/>
        <w:ind w:firstLineChars="200" w:firstLine="420"/>
        <w:jc w:val="center"/>
        <w:rPr>
          <w:rFonts w:asciiTheme="minorEastAsia" w:eastAsiaTheme="minorEastAsia" w:hAnsiTheme="minorEastAsia" w:cs="Times New Roman"/>
        </w:rPr>
      </w:pPr>
    </w:p>
    <w:p w:rsidR="007475A3" w:rsidRPr="00021AA1" w:rsidRDefault="007475A3" w:rsidP="004A6D17">
      <w:pPr>
        <w:pStyle w:val="a5"/>
        <w:ind w:firstLineChars="100" w:firstLine="210"/>
        <w:rPr>
          <w:rFonts w:asciiTheme="minorEastAsia" w:eastAsiaTheme="minorEastAsia" w:hAnsiTheme="minorEastAsia" w:cs="Times New Roman"/>
        </w:rPr>
      </w:pPr>
      <w:r w:rsidRPr="00021AA1">
        <w:rPr>
          <w:rFonts w:asciiTheme="minorEastAsia" w:eastAsiaTheme="minorEastAsia" w:hAnsiTheme="minorEastAsia" w:cs="Times New Roman" w:hint="eastAsia"/>
        </w:rPr>
        <w:lastRenderedPageBreak/>
        <w:t>A．</w:t>
      </w:r>
      <w:r w:rsidRPr="00021AA1">
        <w:rPr>
          <w:rFonts w:asciiTheme="minorEastAsia" w:eastAsiaTheme="minorEastAsia" w:hAnsiTheme="minorEastAsia" w:cs="Times New Roman"/>
        </w:rPr>
        <w:t>发生在1943年7月</w:t>
      </w:r>
      <w:r w:rsidR="009D277E"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是代号为“火炬”的两栖登陆战</w:t>
      </w:r>
    </w:p>
    <w:p w:rsidR="007475A3" w:rsidRPr="00021AA1" w:rsidRDefault="007475A3" w:rsidP="004A6D17">
      <w:pPr>
        <w:pStyle w:val="a5"/>
        <w:ind w:firstLineChars="100" w:firstLine="21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将开罗会议的具体决定付诸行动</w:t>
      </w:r>
      <w:r w:rsidR="009D277E"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w:t>
      </w:r>
      <w:r w:rsidRPr="004A6D17">
        <w:rPr>
          <w:rFonts w:asciiTheme="minorEastAsia" w:eastAsiaTheme="minorEastAsia" w:hAnsiTheme="minorEastAsia" w:cs="Times New Roman"/>
          <w:color w:val="0000FF"/>
        </w:rPr>
        <w:t>使德国处于东西两线作战局面</w:t>
      </w:r>
    </w:p>
    <w:p w:rsidR="007475A3" w:rsidRPr="00021AA1" w:rsidRDefault="009D277E"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2</w:t>
      </w:r>
      <w:r w:rsidR="00A16437" w:rsidRPr="00021AA1">
        <w:rPr>
          <w:rFonts w:asciiTheme="minorEastAsia" w:eastAsiaTheme="minorEastAsia" w:hAnsiTheme="minorEastAsia" w:cs="Times New Roman" w:hint="eastAsia"/>
        </w:rPr>
        <w:t>8</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第二次世界大战是人类历史上规模空前的战争</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以下历史事件发生先后排序正确的是</w:t>
      </w:r>
      <w:r w:rsidR="007475A3" w:rsidRPr="00021AA1">
        <w:rPr>
          <w:rFonts w:asciiTheme="minorEastAsia" w:eastAsiaTheme="minorEastAsia" w:hAnsiTheme="minorEastAsia" w:cs="Times New Roman" w:hint="eastAsia"/>
        </w:rPr>
        <w:t>①</w:t>
      </w:r>
      <w:r w:rsidR="007475A3" w:rsidRPr="00021AA1">
        <w:rPr>
          <w:rFonts w:asciiTheme="minorEastAsia" w:eastAsiaTheme="minorEastAsia" w:hAnsiTheme="minorEastAsia" w:cs="Times New Roman"/>
        </w:rPr>
        <w:t>不列颠之战　②中途岛海战　③太平洋战争爆发　④诺曼底登陆</w:t>
      </w:r>
    </w:p>
    <w:p w:rsidR="007475A3" w:rsidRPr="00021AA1" w:rsidRDefault="007475A3" w:rsidP="009D277E">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A．①②③④</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ab/>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B．①②④③</w:t>
      </w:r>
      <w:r w:rsidR="009D277E"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009D277E" w:rsidRPr="00021AA1">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C．①④③②  </w:t>
      </w:r>
      <w:r w:rsidRPr="00021AA1">
        <w:rPr>
          <w:rFonts w:asciiTheme="minorEastAsia" w:eastAsiaTheme="minorEastAsia" w:hAnsiTheme="minorEastAsia" w:cs="Times New Roman" w:hint="eastAsia"/>
        </w:rPr>
        <w:tab/>
      </w:r>
      <w:r w:rsidR="004A6D17">
        <w:rPr>
          <w:rFonts w:asciiTheme="minorEastAsia" w:eastAsiaTheme="minorEastAsia" w:hAnsiTheme="minorEastAsia" w:cs="Times New Roman" w:hint="eastAsia"/>
        </w:rPr>
        <w:t xml:space="preserve"> </w:t>
      </w:r>
      <w:r w:rsidRPr="004A6D17">
        <w:rPr>
          <w:rFonts w:asciiTheme="minorEastAsia" w:eastAsiaTheme="minorEastAsia" w:hAnsiTheme="minorEastAsia" w:cs="Times New Roman" w:hint="eastAsia"/>
          <w:color w:val="0000FF"/>
        </w:rPr>
        <w:t>D．①③②④</w:t>
      </w:r>
    </w:p>
    <w:p w:rsidR="007475A3" w:rsidRPr="00021AA1" w:rsidRDefault="009D277E" w:rsidP="004A6D17">
      <w:pPr>
        <w:pStyle w:val="a5"/>
        <w:ind w:left="210" w:hangingChars="100" w:hanging="210"/>
        <w:rPr>
          <w:rFonts w:asciiTheme="minorEastAsia" w:eastAsiaTheme="minorEastAsia" w:hAnsiTheme="minorEastAsia" w:cs="Times New Roman"/>
        </w:rPr>
      </w:pPr>
      <w:r w:rsidRPr="00021AA1">
        <w:rPr>
          <w:rFonts w:asciiTheme="minorEastAsia" w:eastAsiaTheme="minorEastAsia" w:hAnsiTheme="minorEastAsia" w:cs="Times New Roman" w:hint="eastAsia"/>
        </w:rPr>
        <w:t>2</w:t>
      </w:r>
      <w:r w:rsidR="00A16437" w:rsidRPr="00021AA1">
        <w:rPr>
          <w:rFonts w:asciiTheme="minorEastAsia" w:eastAsiaTheme="minorEastAsia" w:hAnsiTheme="minorEastAsia" w:cs="Times New Roman" w:hint="eastAsia"/>
        </w:rPr>
        <w:t>9</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美国学者贝尼斯在《外国外交史》中曾说：“雅尔塔实际上等于另一次慕尼黑。”下列史实与之相符的是</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A．</w:t>
      </w:r>
      <w:r w:rsidRPr="00021AA1">
        <w:rPr>
          <w:rFonts w:asciiTheme="minorEastAsia" w:eastAsiaTheme="minorEastAsia" w:hAnsiTheme="minorEastAsia" w:cs="Times New Roman"/>
        </w:rPr>
        <w:t>国联主张以“国际合作”的方式管理东北三省</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强行割让苏台德地区给德国</w:t>
      </w: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对部分日本法西斯战犯免予起诉</w:t>
      </w:r>
    </w:p>
    <w:p w:rsidR="007475A3" w:rsidRPr="004A6D17" w:rsidRDefault="007475A3" w:rsidP="00E177F4">
      <w:pPr>
        <w:pStyle w:val="a5"/>
        <w:ind w:firstLineChars="200" w:firstLine="420"/>
        <w:rPr>
          <w:rFonts w:asciiTheme="minorEastAsia" w:eastAsiaTheme="minorEastAsia" w:hAnsiTheme="minorEastAsia" w:cs="Times New Roman"/>
          <w:color w:val="0000FF"/>
        </w:rPr>
      </w:pPr>
      <w:r w:rsidRPr="004A6D17">
        <w:rPr>
          <w:rFonts w:asciiTheme="minorEastAsia" w:eastAsiaTheme="minorEastAsia" w:hAnsiTheme="minorEastAsia" w:cs="Times New Roman" w:hint="eastAsia"/>
          <w:color w:val="0000FF"/>
        </w:rPr>
        <w:t>D．</w:t>
      </w:r>
      <w:r w:rsidRPr="004A6D17">
        <w:rPr>
          <w:rFonts w:asciiTheme="minorEastAsia" w:eastAsiaTheme="minorEastAsia" w:hAnsiTheme="minorEastAsia" w:cs="Times New Roman"/>
          <w:color w:val="0000FF"/>
        </w:rPr>
        <w:t>同意苏联提出的欧洲战事结束后的两三个月内参加对日作战的交换条件</w:t>
      </w:r>
    </w:p>
    <w:p w:rsidR="008032E1" w:rsidRPr="00021AA1" w:rsidRDefault="008032E1" w:rsidP="008032E1">
      <w:pPr>
        <w:pStyle w:val="a5"/>
        <w:spacing w:line="360" w:lineRule="auto"/>
        <w:rPr>
          <w:rFonts w:ascii="Times New Roman" w:hAnsi="Times New Roman" w:cs="Times New Roman"/>
        </w:rPr>
      </w:pPr>
      <w:r w:rsidRPr="00021AA1">
        <w:rPr>
          <w:rFonts w:ascii="Times New Roman" w:hAnsi="Times New Roman" w:cs="Times New Roman" w:hint="eastAsia"/>
        </w:rPr>
        <w:t>30</w:t>
      </w:r>
      <w:r w:rsidRPr="00021AA1">
        <w:rPr>
          <w:rFonts w:ascii="Times New Roman" w:hAnsi="Times New Roman" w:cs="Times New Roman" w:hint="eastAsia"/>
        </w:rPr>
        <w:t>、</w:t>
      </w:r>
      <w:r w:rsidRPr="00021AA1">
        <w:rPr>
          <w:rFonts w:ascii="Times New Roman" w:hAnsi="Times New Roman" w:cs="Times New Roman"/>
        </w:rPr>
        <w:t>第二次世界大战胜利最主要的历史意义是</w:t>
      </w:r>
    </w:p>
    <w:p w:rsidR="008032E1" w:rsidRPr="00021AA1" w:rsidRDefault="008032E1" w:rsidP="008032E1">
      <w:pPr>
        <w:pStyle w:val="a5"/>
        <w:ind w:firstLineChars="200" w:firstLine="420"/>
        <w:rPr>
          <w:rFonts w:asciiTheme="minorEastAsia" w:eastAsiaTheme="minorEastAsia" w:hAnsiTheme="minorEastAsia" w:cs="Times New Roman"/>
        </w:rPr>
      </w:pPr>
      <w:r w:rsidRPr="004A6D17">
        <w:rPr>
          <w:rFonts w:asciiTheme="minorEastAsia" w:eastAsiaTheme="minorEastAsia" w:hAnsiTheme="minorEastAsia" w:cs="Times New Roman" w:hint="eastAsia"/>
          <w:color w:val="0000FF"/>
        </w:rPr>
        <w:t>A．</w:t>
      </w:r>
      <w:r w:rsidRPr="004A6D17">
        <w:rPr>
          <w:rFonts w:asciiTheme="minorEastAsia" w:eastAsiaTheme="minorEastAsia" w:hAnsiTheme="minorEastAsia" w:cs="Times New Roman"/>
          <w:color w:val="0000FF"/>
        </w:rPr>
        <w:t>使人类文明得到拯救</w:t>
      </w:r>
      <w:r w:rsidRPr="004A6D17">
        <w:rPr>
          <w:rFonts w:asciiTheme="minorEastAsia" w:eastAsiaTheme="minorEastAsia" w:hAnsiTheme="minorEastAsia" w:cs="Times New Roman" w:hint="eastAsia"/>
          <w:color w:val="0000FF"/>
        </w:rPr>
        <w:t>，</w:t>
      </w:r>
      <w:r w:rsidRPr="004A6D17">
        <w:rPr>
          <w:rFonts w:asciiTheme="minorEastAsia" w:eastAsiaTheme="minorEastAsia" w:hAnsiTheme="minorEastAsia" w:cs="Times New Roman"/>
          <w:color w:val="0000FF"/>
        </w:rPr>
        <w:t>世界和平得以恢复</w:t>
      </w:r>
      <w:r w:rsidR="004A6D17">
        <w:rPr>
          <w:rFonts w:asciiTheme="minorEastAsia" w:eastAsiaTheme="minorEastAsia" w:hAnsiTheme="minorEastAsia" w:cs="Times New Roman" w:hint="eastAsia"/>
          <w:color w:val="0000FF"/>
        </w:rPr>
        <w:t xml:space="preserve">    </w:t>
      </w:r>
      <w:r w:rsidRPr="00021AA1">
        <w:rPr>
          <w:rFonts w:asciiTheme="minorEastAsia" w:eastAsiaTheme="minorEastAsia" w:hAnsiTheme="minorEastAsia" w:cs="Times New Roman" w:hint="eastAsia"/>
        </w:rPr>
        <w:t>B．</w:t>
      </w:r>
      <w:r w:rsidRPr="00021AA1">
        <w:rPr>
          <w:rFonts w:asciiTheme="minorEastAsia" w:eastAsiaTheme="minorEastAsia" w:hAnsiTheme="minorEastAsia" w:cs="Times New Roman"/>
        </w:rPr>
        <w:t>使社会主义力量空前壮大</w:t>
      </w:r>
    </w:p>
    <w:p w:rsidR="008032E1" w:rsidRPr="00021AA1" w:rsidRDefault="008032E1" w:rsidP="008032E1">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hint="eastAsia"/>
        </w:rPr>
        <w:t>C．</w:t>
      </w:r>
      <w:r w:rsidRPr="00021AA1">
        <w:rPr>
          <w:rFonts w:asciiTheme="minorEastAsia" w:eastAsiaTheme="minorEastAsia" w:hAnsiTheme="minorEastAsia" w:cs="Times New Roman"/>
        </w:rPr>
        <w:t>使民族解放运动空前高涨</w:t>
      </w:r>
      <w:r w:rsidRPr="00021AA1">
        <w:rPr>
          <w:rFonts w:asciiTheme="minorEastAsia" w:eastAsiaTheme="minorEastAsia" w:hAnsiTheme="minorEastAsia" w:cs="Times New Roman" w:hint="eastAsia"/>
        </w:rPr>
        <w:t xml:space="preserve">              </w:t>
      </w:r>
      <w:r w:rsidR="004A6D17">
        <w:rPr>
          <w:rFonts w:asciiTheme="minorEastAsia" w:eastAsiaTheme="minorEastAsia" w:hAnsiTheme="minorEastAsia" w:cs="Times New Roman" w:hint="eastAsia"/>
        </w:rPr>
        <w:t xml:space="preserve">   </w:t>
      </w:r>
      <w:r w:rsidRPr="00021AA1">
        <w:rPr>
          <w:rFonts w:asciiTheme="minorEastAsia" w:eastAsiaTheme="minorEastAsia" w:hAnsiTheme="minorEastAsia" w:cs="Times New Roman" w:hint="eastAsia"/>
        </w:rPr>
        <w:t xml:space="preserve"> D．</w:t>
      </w:r>
      <w:r w:rsidRPr="00021AA1">
        <w:rPr>
          <w:rFonts w:asciiTheme="minorEastAsia" w:eastAsiaTheme="minorEastAsia" w:hAnsiTheme="minorEastAsia" w:cs="Times New Roman"/>
        </w:rPr>
        <w:t>推动了科技发展</w:t>
      </w:r>
    </w:p>
    <w:p w:rsidR="007475A3" w:rsidRPr="00021AA1" w:rsidRDefault="00A16437" w:rsidP="009D277E">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3</w:t>
      </w:r>
      <w:r w:rsidR="008032E1" w:rsidRPr="00021AA1">
        <w:rPr>
          <w:rFonts w:asciiTheme="minorEastAsia" w:eastAsiaTheme="minorEastAsia" w:hAnsiTheme="minorEastAsia" w:cs="Times New Roman" w:hint="eastAsia"/>
        </w:rPr>
        <w:t>1</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阅读下列材料：</w:t>
      </w:r>
      <w:r w:rsidR="004F7515" w:rsidRPr="00021AA1">
        <w:rPr>
          <w:rFonts w:asciiTheme="minorEastAsia" w:eastAsiaTheme="minorEastAsia" w:hAnsiTheme="minorEastAsia" w:cs="Times New Roman" w:hint="eastAsia"/>
        </w:rPr>
        <w:t>（40分）</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材料一　1940年6月</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日本当局叫嚷：“不要误了班车。”</w:t>
      </w:r>
      <w:smartTag w:uri="urn:schemas-microsoft-com:office:smarttags" w:element="chsdate">
        <w:smartTagPr>
          <w:attr w:name="IsROCDate" w:val="False"/>
          <w:attr w:name="IsLunarDate" w:val="False"/>
          <w:attr w:name="Day" w:val="26"/>
          <w:attr w:name="Month" w:val="4"/>
          <w:attr w:name="Year" w:val="2013"/>
        </w:smartTagPr>
        <w:r w:rsidRPr="00021AA1">
          <w:rPr>
            <w:rFonts w:asciiTheme="minorEastAsia" w:eastAsiaTheme="minorEastAsia" w:hAnsiTheme="minorEastAsia" w:cs="Times New Roman"/>
          </w:rPr>
          <w:t>4月26日</w:t>
        </w:r>
      </w:smartTag>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日本内阁制定了《基本国策纲要》</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规定日本的基本国策是：“建立以皇国为中心</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以日、满、华为基干的大东亚新秩序。”“皇国目前的外交是以建设大东亚新秩序为根本</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首先将重点置于结束中国事变方面。”</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材料二　1940年秋季</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日军参谋长杉山元认为：“从窘境看</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想孤立地</w:t>
      </w:r>
      <w:r w:rsidRPr="00021AA1">
        <w:rPr>
          <w:rFonts w:asciiTheme="minorEastAsia" w:eastAsiaTheme="minorEastAsia" w:hAnsiTheme="minorEastAsia" w:cs="Times New Roman" w:hint="eastAsia"/>
        </w:rPr>
        <w:t>解决中国事变几乎没有希望了</w:t>
      </w:r>
      <w:r w:rsidRPr="00021AA1">
        <w:rPr>
          <w:rFonts w:asciiTheme="minorEastAsia" w:eastAsiaTheme="minorEastAsia" w:hAnsiTheme="minorEastAsia" w:cs="楷体_GB2312" w:hint="eastAsia"/>
        </w:rPr>
        <w:t>，中国事变的解决，只有作为综合欧亚国际大变化的一环，才有解决的希望。”“近卫也好，松冈也好(二人为日本当时的首相和外相)，对中国事变都灰心了</w:t>
      </w:r>
      <w:r w:rsidRPr="00021AA1">
        <w:rPr>
          <w:rFonts w:asciiTheme="minorEastAsia" w:eastAsiaTheme="minorEastAsia" w:hAnsiTheme="minorEastAsia" w:cs="Times New Roman" w:hint="eastAsia"/>
        </w:rPr>
        <w:t>……他们说</w:t>
      </w:r>
      <w:r w:rsidRPr="00021AA1">
        <w:rPr>
          <w:rFonts w:asciiTheme="minorEastAsia" w:eastAsiaTheme="minorEastAsia" w:hAnsiTheme="minorEastAsia" w:cs="楷体_GB2312" w:hint="eastAsia"/>
        </w:rPr>
        <w:t>，解决中国事变的道路，应该把面向中国的力量转移到南方。”</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 xml:space="preserve">材料三　</w:t>
      </w:r>
      <w:smartTag w:uri="urn:schemas-microsoft-com:office:smarttags" w:element="chsdate">
        <w:smartTagPr>
          <w:attr w:name="IsROCDate" w:val="False"/>
          <w:attr w:name="IsLunarDate" w:val="False"/>
          <w:attr w:name="Day" w:val="2"/>
          <w:attr w:name="Month" w:val="7"/>
          <w:attr w:name="Year" w:val="1941"/>
        </w:smartTagPr>
        <w:r w:rsidRPr="00021AA1">
          <w:rPr>
            <w:rFonts w:asciiTheme="minorEastAsia" w:eastAsiaTheme="minorEastAsia" w:hAnsiTheme="minorEastAsia" w:cs="Times New Roman"/>
          </w:rPr>
          <w:t>1941年7月2日</w:t>
        </w:r>
      </w:smartTag>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日本内阁决定“不管世界形势如何演变</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帝国均将以建立大东亚共荣圈……为方针”</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依然向处理中国事变的目标前进</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同时</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为确定自存自卫的基础</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跨出南进的步伐”</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并声称“不辞对英美一战”。</w:t>
      </w:r>
    </w:p>
    <w:p w:rsidR="004A6D17" w:rsidRPr="00021AA1" w:rsidRDefault="007475A3" w:rsidP="004A6D17">
      <w:pPr>
        <w:pStyle w:val="a5"/>
        <w:ind w:firstLineChars="200" w:firstLine="420"/>
        <w:jc w:val="right"/>
        <w:rPr>
          <w:rFonts w:asciiTheme="minorEastAsia" w:eastAsiaTheme="minorEastAsia" w:hAnsiTheme="minorEastAsia" w:cs="Times New Roman"/>
        </w:rPr>
      </w:pPr>
      <w:r w:rsidRPr="00021AA1">
        <w:rPr>
          <w:rFonts w:asciiTheme="minorEastAsia" w:eastAsiaTheme="minorEastAsia" w:hAnsiTheme="minorEastAsia" w:cs="Times New Roman" w:hint="eastAsia"/>
        </w:rPr>
        <w:t>——上述材料均引自张继平、胡德坤</w:t>
      </w:r>
      <w:r w:rsidR="004A6D17" w:rsidRPr="00021AA1">
        <w:rPr>
          <w:rFonts w:asciiTheme="minorEastAsia" w:eastAsiaTheme="minorEastAsia" w:hAnsiTheme="minorEastAsia" w:cs="Times New Roman"/>
        </w:rPr>
        <w:t>《第二次世界大战史》</w:t>
      </w:r>
    </w:p>
    <w:p w:rsidR="007475A3" w:rsidRPr="00021AA1" w:rsidRDefault="007475A3" w:rsidP="00E177F4">
      <w:pPr>
        <w:pStyle w:val="a5"/>
        <w:ind w:firstLineChars="200" w:firstLine="420"/>
        <w:jc w:val="right"/>
        <w:rPr>
          <w:rFonts w:asciiTheme="minorEastAsia" w:eastAsiaTheme="minorEastAsia" w:hAnsiTheme="minorEastAsia" w:cs="Times New Roman"/>
        </w:rPr>
      </w:pPr>
    </w:p>
    <w:p w:rsidR="004A6D17" w:rsidRPr="00021AA1" w:rsidRDefault="004A6D17" w:rsidP="004A6D17">
      <w:pPr>
        <w:pStyle w:val="a5"/>
        <w:rPr>
          <w:rFonts w:asciiTheme="minorEastAsia" w:eastAsiaTheme="minorEastAsia" w:hAnsiTheme="minorEastAsia" w:cs="Times New Roman"/>
        </w:rPr>
      </w:pPr>
      <w:r w:rsidRPr="00021AA1">
        <w:rPr>
          <w:rFonts w:asciiTheme="minorEastAsia" w:eastAsiaTheme="minorEastAsia" w:hAnsiTheme="minorEastAsia" w:cs="Times New Roman"/>
        </w:rPr>
        <w:t>请回答：</w:t>
      </w:r>
    </w:p>
    <w:p w:rsidR="004A6D17" w:rsidRDefault="004A6D17" w:rsidP="004A6D17">
      <w:pPr>
        <w:pStyle w:val="a5"/>
        <w:ind w:firstLineChars="200" w:firstLine="420"/>
        <w:rPr>
          <w:rFonts w:asciiTheme="minorEastAsia" w:eastAsiaTheme="minorEastAsia" w:hAnsiTheme="minorEastAsia" w:cs="Times New Roman"/>
        </w:rPr>
        <w:sectPr w:rsidR="004A6D17" w:rsidSect="00E00B1E">
          <w:footerReference w:type="default" r:id="rId16"/>
          <w:pgSz w:w="10319" w:h="14571" w:code="13"/>
          <w:pgMar w:top="1418" w:right="1418" w:bottom="1418" w:left="1418" w:header="851" w:footer="992" w:gutter="0"/>
          <w:cols w:space="425"/>
          <w:docGrid w:type="lines" w:linePitch="312"/>
        </w:sectPr>
      </w:pPr>
      <w:r w:rsidRPr="00021AA1">
        <w:rPr>
          <w:rFonts w:asciiTheme="minorEastAsia" w:eastAsiaTheme="minorEastAsia" w:hAnsiTheme="minorEastAsia" w:cs="Times New Roman"/>
        </w:rPr>
        <w:t>(1)材料一中</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日本当局为什么叫嚷“不要误了班车”？为此而确立的基本方针和重点是什么？</w:t>
      </w:r>
      <w:r w:rsidRPr="00021AA1">
        <w:rPr>
          <w:rFonts w:asciiTheme="minorEastAsia" w:eastAsiaTheme="minorEastAsia" w:hAnsiTheme="minorEastAsia" w:cs="Times New Roman" w:hint="eastAsia"/>
        </w:rPr>
        <w:t>（6分）</w:t>
      </w:r>
    </w:p>
    <w:p w:rsidR="007475A3" w:rsidRPr="00021AA1" w:rsidRDefault="007475A3" w:rsidP="004A6D17">
      <w:pPr>
        <w:pStyle w:val="a5"/>
        <w:rPr>
          <w:rFonts w:asciiTheme="minorEastAsia" w:eastAsiaTheme="minorEastAsia" w:hAnsiTheme="minorEastAsia" w:cs="Times New Roman"/>
        </w:rPr>
      </w:pPr>
      <w:r w:rsidRPr="00021AA1">
        <w:rPr>
          <w:rFonts w:asciiTheme="minorEastAsia" w:eastAsiaTheme="minorEastAsia" w:hAnsiTheme="minorEastAsia" w:cs="Times New Roman"/>
        </w:rPr>
        <w:lastRenderedPageBreak/>
        <w:t>(2)材料二、三说明了什么？</w:t>
      </w:r>
      <w:r w:rsidR="008032E1" w:rsidRPr="00021AA1">
        <w:rPr>
          <w:rFonts w:asciiTheme="minorEastAsia" w:eastAsiaTheme="minorEastAsia" w:hAnsiTheme="minorEastAsia" w:cs="Times New Roman" w:hint="eastAsia"/>
        </w:rPr>
        <w:t>（6分）</w:t>
      </w:r>
    </w:p>
    <w:p w:rsidR="008032E1" w:rsidRPr="004A6D17" w:rsidRDefault="008032E1" w:rsidP="00E177F4">
      <w:pPr>
        <w:pStyle w:val="a5"/>
        <w:ind w:firstLineChars="200" w:firstLine="420"/>
        <w:rPr>
          <w:rFonts w:asciiTheme="minorEastAsia" w:eastAsiaTheme="minorEastAsia" w:hAnsiTheme="minorEastAsia" w:cs="Times New Roman"/>
        </w:rPr>
      </w:pPr>
    </w:p>
    <w:p w:rsidR="008032E1" w:rsidRDefault="008032E1" w:rsidP="00E177F4">
      <w:pPr>
        <w:pStyle w:val="a5"/>
        <w:ind w:firstLineChars="200" w:firstLine="420"/>
        <w:rPr>
          <w:rFonts w:asciiTheme="minorEastAsia" w:eastAsiaTheme="minorEastAsia" w:hAnsiTheme="minorEastAsia" w:cs="Times New Roman" w:hint="eastAsia"/>
        </w:rPr>
      </w:pPr>
    </w:p>
    <w:p w:rsidR="004A6D17" w:rsidRPr="00021AA1" w:rsidRDefault="004A6D17" w:rsidP="00E177F4">
      <w:pPr>
        <w:pStyle w:val="a5"/>
        <w:ind w:firstLineChars="200" w:firstLine="420"/>
        <w:rPr>
          <w:rFonts w:asciiTheme="minorEastAsia" w:eastAsiaTheme="minorEastAsia" w:hAnsiTheme="minorEastAsia" w:cs="Times New Roman"/>
        </w:rPr>
      </w:pPr>
    </w:p>
    <w:p w:rsidR="007475A3" w:rsidRPr="00021AA1" w:rsidRDefault="007475A3" w:rsidP="004A6D17">
      <w:pPr>
        <w:pStyle w:val="a5"/>
        <w:rPr>
          <w:rFonts w:asciiTheme="minorEastAsia" w:eastAsiaTheme="minorEastAsia" w:hAnsiTheme="minorEastAsia" w:cs="Times New Roman"/>
        </w:rPr>
      </w:pPr>
      <w:r w:rsidRPr="00021AA1">
        <w:rPr>
          <w:rFonts w:asciiTheme="minorEastAsia" w:eastAsiaTheme="minorEastAsia" w:hAnsiTheme="minorEastAsia" w:cs="Times New Roman"/>
        </w:rPr>
        <w:t>(3)</w:t>
      </w:r>
      <w:r w:rsidR="008032E1" w:rsidRPr="00021AA1">
        <w:rPr>
          <w:rFonts w:asciiTheme="minorEastAsia" w:eastAsiaTheme="minorEastAsia" w:hAnsiTheme="minorEastAsia" w:cs="Times New Roman"/>
        </w:rPr>
        <w:t>促成日本决心向英美开战的主要</w:t>
      </w:r>
      <w:r w:rsidR="008032E1" w:rsidRPr="00021AA1">
        <w:rPr>
          <w:rFonts w:asciiTheme="minorEastAsia" w:eastAsiaTheme="minorEastAsia" w:hAnsiTheme="minorEastAsia" w:cs="Times New Roman" w:hint="eastAsia"/>
        </w:rPr>
        <w:t>因素</w:t>
      </w:r>
      <w:r w:rsidRPr="00021AA1">
        <w:rPr>
          <w:rFonts w:asciiTheme="minorEastAsia" w:eastAsiaTheme="minorEastAsia" w:hAnsiTheme="minorEastAsia" w:cs="Times New Roman"/>
        </w:rPr>
        <w:t>有哪些？</w:t>
      </w:r>
      <w:r w:rsidR="008032E1" w:rsidRPr="00021AA1">
        <w:rPr>
          <w:rFonts w:asciiTheme="minorEastAsia" w:eastAsiaTheme="minorEastAsia" w:hAnsiTheme="minorEastAsia" w:cs="Times New Roman" w:hint="eastAsia"/>
        </w:rPr>
        <w:t>（8分）</w:t>
      </w:r>
    </w:p>
    <w:p w:rsidR="008032E1" w:rsidRDefault="008032E1" w:rsidP="00E177F4">
      <w:pPr>
        <w:pStyle w:val="a5"/>
        <w:ind w:firstLineChars="200" w:firstLine="420"/>
        <w:rPr>
          <w:rFonts w:asciiTheme="minorEastAsia" w:eastAsiaTheme="minorEastAsia" w:hAnsiTheme="minorEastAsia" w:cs="Times New Roman" w:hint="eastAsia"/>
        </w:rPr>
      </w:pPr>
    </w:p>
    <w:p w:rsidR="004A6D17" w:rsidRPr="00021AA1" w:rsidRDefault="004A6D17" w:rsidP="00E177F4">
      <w:pPr>
        <w:pStyle w:val="a5"/>
        <w:ind w:firstLineChars="200" w:firstLine="420"/>
        <w:rPr>
          <w:rFonts w:asciiTheme="minorEastAsia" w:eastAsiaTheme="minorEastAsia" w:hAnsiTheme="minorEastAsia" w:cs="Times New Roman"/>
        </w:rPr>
      </w:pPr>
    </w:p>
    <w:p w:rsidR="008032E1" w:rsidRPr="00021AA1" w:rsidRDefault="008032E1" w:rsidP="00E177F4">
      <w:pPr>
        <w:pStyle w:val="a5"/>
        <w:ind w:firstLineChars="200" w:firstLine="420"/>
        <w:rPr>
          <w:rFonts w:asciiTheme="minorEastAsia" w:eastAsiaTheme="minorEastAsia" w:hAnsiTheme="minorEastAsia" w:cs="Times New Roman"/>
        </w:rPr>
      </w:pPr>
    </w:p>
    <w:p w:rsidR="007475A3" w:rsidRPr="00021AA1" w:rsidRDefault="007475A3" w:rsidP="00E177F4">
      <w:pPr>
        <w:rPr>
          <w:rFonts w:asciiTheme="minorEastAsia" w:hAnsiTheme="minorEastAsia"/>
          <w:szCs w:val="21"/>
        </w:rPr>
      </w:pPr>
    </w:p>
    <w:p w:rsidR="007475A3" w:rsidRPr="00021AA1" w:rsidRDefault="009D277E" w:rsidP="009D277E">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3</w:t>
      </w:r>
      <w:r w:rsidR="008032E1" w:rsidRPr="00021AA1">
        <w:rPr>
          <w:rFonts w:asciiTheme="minorEastAsia" w:eastAsiaTheme="minorEastAsia" w:hAnsiTheme="minorEastAsia" w:cs="Times New Roman" w:hint="eastAsia"/>
        </w:rPr>
        <w:t>2</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阅读下列材料</w:t>
      </w:r>
      <w:r w:rsidR="007475A3" w:rsidRPr="00021AA1">
        <w:rPr>
          <w:rFonts w:asciiTheme="minorEastAsia" w:eastAsiaTheme="minorEastAsia" w:hAnsiTheme="minorEastAsia" w:cs="Times New Roman" w:hint="eastAsia"/>
        </w:rPr>
        <w:t>：</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材料一　日本人背信弃义地所窃取的中国之领土</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例如满洲和台湾</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应理所当然地归还中国。</w:t>
      </w:r>
    </w:p>
    <w:p w:rsidR="007475A3" w:rsidRPr="00021AA1" w:rsidRDefault="007475A3" w:rsidP="00E177F4">
      <w:pPr>
        <w:pStyle w:val="a5"/>
        <w:ind w:firstLineChars="200" w:firstLine="420"/>
        <w:jc w:val="right"/>
        <w:rPr>
          <w:rFonts w:asciiTheme="minorEastAsia" w:eastAsiaTheme="minorEastAsia" w:hAnsiTheme="minorEastAsia" w:cs="Times New Roman"/>
        </w:rPr>
      </w:pPr>
      <w:r w:rsidRPr="00021AA1">
        <w:rPr>
          <w:rFonts w:asciiTheme="minorEastAsia" w:eastAsiaTheme="minorEastAsia" w:hAnsiTheme="minorEastAsia" w:cs="Times New Roman" w:hint="eastAsia"/>
        </w:rPr>
        <w:t>——1943</w:t>
      </w:r>
      <w:r w:rsidRPr="00021AA1">
        <w:rPr>
          <w:rFonts w:asciiTheme="minorEastAsia" w:eastAsiaTheme="minorEastAsia" w:hAnsiTheme="minorEastAsia" w:cs="Times New Roman"/>
        </w:rPr>
        <w:t>年《开罗宣言》</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材料二　苏、美、英三大国领袖同意</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在德国投降及欧洲战争结束后两个月或三个月内苏联将参加同盟国方面对日本作战</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其条件为：</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(一)外蒙古(蒙古人民共和国)的现状须予维持。</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(二)由日本1904年背信弃义进攻所破坏的俄国以前权益须予恢复</w:t>
      </w:r>
      <w:r w:rsidRPr="00021AA1">
        <w:rPr>
          <w:rFonts w:asciiTheme="minorEastAsia" w:eastAsiaTheme="minorEastAsia" w:hAnsiTheme="minorEastAsia" w:cs="楷体_GB2312" w:hint="eastAsia"/>
        </w:rPr>
        <w:t>，</w:t>
      </w:r>
      <w:r w:rsidRPr="00021AA1">
        <w:rPr>
          <w:rFonts w:asciiTheme="minorEastAsia" w:eastAsiaTheme="minorEastAsia" w:hAnsiTheme="minorEastAsia" w:cs="Times New Roman"/>
        </w:rPr>
        <w:t>即：</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甲、库页岛南部及邻近一切岛屿归还苏联；</w:t>
      </w:r>
    </w:p>
    <w:p w:rsidR="007475A3" w:rsidRPr="00021AA1" w:rsidRDefault="007475A3" w:rsidP="00E177F4">
      <w:pPr>
        <w:pStyle w:val="a5"/>
        <w:ind w:firstLineChars="200" w:firstLine="420"/>
        <w:rPr>
          <w:rFonts w:asciiTheme="minorEastAsia" w:eastAsiaTheme="minorEastAsia" w:hAnsiTheme="minorEastAsia" w:cs="楷体_GB2312"/>
        </w:rPr>
      </w:pPr>
      <w:r w:rsidRPr="00021AA1">
        <w:rPr>
          <w:rFonts w:asciiTheme="minorEastAsia" w:eastAsiaTheme="minorEastAsia" w:hAnsiTheme="minorEastAsia" w:cs="Times New Roman"/>
        </w:rPr>
        <w:t>乙、大连商</w:t>
      </w:r>
      <w:r w:rsidRPr="00021AA1">
        <w:rPr>
          <w:rFonts w:asciiTheme="minorEastAsia" w:eastAsiaTheme="minorEastAsia" w:hAnsiTheme="minorEastAsia" w:cs="Times New Roman" w:hint="eastAsia"/>
        </w:rPr>
        <w:t>港须国际化</w:t>
      </w:r>
      <w:r w:rsidRPr="00021AA1">
        <w:rPr>
          <w:rFonts w:asciiTheme="minorEastAsia" w:eastAsiaTheme="minorEastAsia" w:hAnsiTheme="minorEastAsia" w:cs="楷体_GB2312" w:hint="eastAsia"/>
        </w:rPr>
        <w:t>，苏联在该港的优越权益须予保证，苏联之租用旅顺港为海军基地须予恢复。</w:t>
      </w:r>
    </w:p>
    <w:p w:rsidR="007475A3" w:rsidRPr="00021AA1" w:rsidRDefault="007475A3" w:rsidP="00E177F4">
      <w:pPr>
        <w:pStyle w:val="a5"/>
        <w:ind w:firstLineChars="200" w:firstLine="420"/>
        <w:jc w:val="right"/>
        <w:rPr>
          <w:rFonts w:asciiTheme="minorEastAsia" w:eastAsiaTheme="minorEastAsia" w:hAnsiTheme="minorEastAsia" w:cs="Times New Roman"/>
        </w:rPr>
      </w:pPr>
      <w:r w:rsidRPr="00021AA1">
        <w:rPr>
          <w:rFonts w:asciiTheme="minorEastAsia" w:eastAsiaTheme="minorEastAsia" w:hAnsiTheme="minorEastAsia" w:cs="Times New Roman"/>
        </w:rPr>
        <w:t>——1945年《雅尔塔协定》</w:t>
      </w:r>
    </w:p>
    <w:p w:rsidR="007475A3" w:rsidRPr="00021AA1" w:rsidRDefault="004A6D17"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 xml:space="preserve"> </w:t>
      </w:r>
      <w:r w:rsidR="007475A3" w:rsidRPr="00021AA1">
        <w:rPr>
          <w:rFonts w:asciiTheme="minorEastAsia" w:eastAsiaTheme="minorEastAsia" w:hAnsiTheme="minorEastAsia" w:cs="Times New Roman"/>
        </w:rPr>
        <w:t>(1)根据材料一</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参加开罗会议的国家有哪些？会议中关于中国问题的内容</w:t>
      </w:r>
      <w:r w:rsidR="007475A3" w:rsidRPr="00021AA1">
        <w:rPr>
          <w:rFonts w:asciiTheme="minorEastAsia" w:eastAsiaTheme="minorEastAsia" w:hAnsiTheme="minorEastAsia" w:cs="Times New Roman" w:hint="eastAsia"/>
        </w:rPr>
        <w:t>，</w:t>
      </w:r>
      <w:r w:rsidR="007475A3" w:rsidRPr="00021AA1">
        <w:rPr>
          <w:rFonts w:asciiTheme="minorEastAsia" w:eastAsiaTheme="minorEastAsia" w:hAnsiTheme="minorEastAsia" w:cs="Times New Roman"/>
        </w:rPr>
        <w:t>反映了中国地位有什么变化？</w:t>
      </w:r>
      <w:r w:rsidR="004F7515" w:rsidRPr="00021AA1">
        <w:rPr>
          <w:rFonts w:asciiTheme="minorEastAsia" w:eastAsiaTheme="minorEastAsia" w:hAnsiTheme="minorEastAsia" w:cs="Times New Roman" w:hint="eastAsia"/>
        </w:rPr>
        <w:t>（4分）</w:t>
      </w:r>
    </w:p>
    <w:p w:rsidR="004F7515" w:rsidRPr="004A6D17" w:rsidRDefault="004F7515" w:rsidP="00E177F4">
      <w:pPr>
        <w:pStyle w:val="a5"/>
        <w:ind w:firstLineChars="200" w:firstLine="420"/>
        <w:rPr>
          <w:rFonts w:asciiTheme="minorEastAsia" w:eastAsiaTheme="minorEastAsia" w:hAnsiTheme="minorEastAsia" w:cs="Times New Roman"/>
        </w:rPr>
      </w:pPr>
    </w:p>
    <w:p w:rsidR="004F7515" w:rsidRDefault="004F7515" w:rsidP="00E177F4">
      <w:pPr>
        <w:pStyle w:val="a5"/>
        <w:ind w:firstLineChars="200" w:firstLine="420"/>
        <w:rPr>
          <w:rFonts w:asciiTheme="minorEastAsia" w:eastAsiaTheme="minorEastAsia" w:hAnsiTheme="minorEastAsia" w:cs="Times New Roman" w:hint="eastAsia"/>
        </w:rPr>
      </w:pPr>
    </w:p>
    <w:p w:rsidR="004A6D17" w:rsidRPr="00021AA1" w:rsidRDefault="004A6D17" w:rsidP="00E177F4">
      <w:pPr>
        <w:pStyle w:val="a5"/>
        <w:ind w:firstLineChars="200" w:firstLine="420"/>
        <w:rPr>
          <w:rFonts w:asciiTheme="minorEastAsia" w:eastAsiaTheme="minorEastAsia" w:hAnsiTheme="minorEastAsia" w:cs="Times New Roman"/>
        </w:rPr>
      </w:pP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(2)根据材料二</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苏联对日作战的条件中</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对于中国的权益有何影响？反映了什么问题？</w:t>
      </w:r>
      <w:r w:rsidR="004F7515" w:rsidRPr="00021AA1">
        <w:rPr>
          <w:rFonts w:asciiTheme="minorEastAsia" w:eastAsiaTheme="minorEastAsia" w:hAnsiTheme="minorEastAsia" w:cs="Times New Roman" w:hint="eastAsia"/>
        </w:rPr>
        <w:t>（6分）</w:t>
      </w:r>
    </w:p>
    <w:p w:rsidR="004F7515" w:rsidRDefault="004F7515" w:rsidP="00E177F4">
      <w:pPr>
        <w:pStyle w:val="a5"/>
        <w:ind w:firstLineChars="200" w:firstLine="420"/>
        <w:rPr>
          <w:rFonts w:asciiTheme="minorEastAsia" w:eastAsiaTheme="minorEastAsia" w:hAnsiTheme="minorEastAsia" w:cs="Times New Roman" w:hint="eastAsia"/>
        </w:rPr>
      </w:pPr>
    </w:p>
    <w:p w:rsidR="004A6D17" w:rsidRPr="00021AA1" w:rsidRDefault="004A6D17" w:rsidP="00E177F4">
      <w:pPr>
        <w:pStyle w:val="a5"/>
        <w:ind w:firstLineChars="200" w:firstLine="420"/>
        <w:rPr>
          <w:rFonts w:asciiTheme="minorEastAsia" w:eastAsiaTheme="minorEastAsia" w:hAnsiTheme="minorEastAsia" w:cs="Times New Roman"/>
        </w:rPr>
      </w:pPr>
    </w:p>
    <w:p w:rsidR="004F7515" w:rsidRPr="00021AA1" w:rsidRDefault="004F7515" w:rsidP="00E177F4">
      <w:pPr>
        <w:pStyle w:val="a5"/>
        <w:ind w:firstLineChars="200" w:firstLine="420"/>
        <w:rPr>
          <w:rFonts w:asciiTheme="minorEastAsia" w:eastAsiaTheme="minorEastAsia" w:hAnsiTheme="minorEastAsia" w:cs="Times New Roman"/>
        </w:rPr>
      </w:pPr>
    </w:p>
    <w:p w:rsidR="004F7515" w:rsidRPr="00021AA1" w:rsidRDefault="007475A3" w:rsidP="004A6D17">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(3)</w:t>
      </w:r>
      <w:r w:rsidR="004F7515" w:rsidRPr="00021AA1">
        <w:rPr>
          <w:rFonts w:asciiTheme="minorEastAsia" w:eastAsiaTheme="minorEastAsia" w:hAnsiTheme="minorEastAsia" w:cs="Times New Roman" w:hint="eastAsia"/>
        </w:rPr>
        <w:t>概况指出</w:t>
      </w:r>
      <w:r w:rsidRPr="00021AA1">
        <w:rPr>
          <w:rFonts w:asciiTheme="minorEastAsia" w:eastAsiaTheme="minorEastAsia" w:hAnsiTheme="minorEastAsia" w:cs="Times New Roman"/>
        </w:rPr>
        <w:t>材料中的两次重要国际会议</w:t>
      </w:r>
      <w:r w:rsidR="004F7515" w:rsidRPr="00021AA1">
        <w:rPr>
          <w:rFonts w:asciiTheme="minorEastAsia" w:eastAsiaTheme="minorEastAsia" w:hAnsiTheme="minorEastAsia" w:cs="Times New Roman"/>
        </w:rPr>
        <w:t>对于中国的主权问题</w:t>
      </w:r>
      <w:r w:rsidRPr="00021AA1">
        <w:rPr>
          <w:rFonts w:asciiTheme="minorEastAsia" w:eastAsiaTheme="minorEastAsia" w:hAnsiTheme="minorEastAsia" w:cs="Times New Roman"/>
        </w:rPr>
        <w:t>的态度</w:t>
      </w:r>
      <w:r w:rsidR="004F7515" w:rsidRPr="00021AA1">
        <w:rPr>
          <w:rFonts w:asciiTheme="minorEastAsia" w:eastAsiaTheme="minorEastAsia" w:hAnsiTheme="minorEastAsia" w:cs="Times New Roman" w:hint="eastAsia"/>
        </w:rPr>
        <w:t>变化</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分析态度不同的原因。</w:t>
      </w:r>
      <w:r w:rsidR="004F7515" w:rsidRPr="00021AA1">
        <w:rPr>
          <w:rFonts w:asciiTheme="minorEastAsia" w:eastAsiaTheme="minorEastAsia" w:hAnsiTheme="minorEastAsia" w:cs="Times New Roman" w:hint="eastAsia"/>
        </w:rPr>
        <w:t>（8分）</w:t>
      </w:r>
    </w:p>
    <w:p w:rsidR="004F7515" w:rsidRDefault="004F7515" w:rsidP="00E177F4">
      <w:pPr>
        <w:pStyle w:val="a5"/>
        <w:ind w:firstLineChars="200" w:firstLine="420"/>
        <w:rPr>
          <w:rFonts w:asciiTheme="minorEastAsia" w:eastAsiaTheme="minorEastAsia" w:hAnsiTheme="minorEastAsia" w:cs="Times New Roman" w:hint="eastAsia"/>
        </w:rPr>
      </w:pPr>
    </w:p>
    <w:p w:rsidR="004A6D17" w:rsidRPr="00021AA1" w:rsidRDefault="004A6D17" w:rsidP="00E177F4">
      <w:pPr>
        <w:pStyle w:val="a5"/>
        <w:ind w:firstLineChars="200" w:firstLine="420"/>
        <w:rPr>
          <w:rFonts w:asciiTheme="minorEastAsia" w:eastAsiaTheme="minorEastAsia" w:hAnsiTheme="minorEastAsia" w:cs="Times New Roman"/>
        </w:rPr>
      </w:pPr>
    </w:p>
    <w:p w:rsidR="004F7515" w:rsidRPr="00021AA1" w:rsidRDefault="004F7515" w:rsidP="00E177F4">
      <w:pPr>
        <w:pStyle w:val="a5"/>
        <w:ind w:firstLineChars="200" w:firstLine="420"/>
        <w:rPr>
          <w:rFonts w:asciiTheme="minorEastAsia" w:eastAsiaTheme="minorEastAsia" w:hAnsiTheme="minorEastAsia" w:cs="Times New Roman"/>
        </w:rPr>
      </w:pPr>
    </w:p>
    <w:p w:rsidR="007475A3" w:rsidRPr="00021AA1" w:rsidRDefault="007475A3" w:rsidP="00E177F4">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(4)通过阅读材料</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你认为要想维护国家主权</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我们必须怎样做？</w:t>
      </w:r>
      <w:r w:rsidR="004F7515" w:rsidRPr="00021AA1">
        <w:rPr>
          <w:rFonts w:asciiTheme="minorEastAsia" w:eastAsiaTheme="minorEastAsia" w:hAnsiTheme="minorEastAsia" w:cs="Times New Roman" w:hint="eastAsia"/>
        </w:rPr>
        <w:t>（2分）</w:t>
      </w:r>
    </w:p>
    <w:p w:rsidR="00A16437" w:rsidRPr="00021AA1" w:rsidRDefault="00A16437" w:rsidP="00E177F4">
      <w:pPr>
        <w:jc w:val="left"/>
        <w:rPr>
          <w:rFonts w:asciiTheme="minorEastAsia" w:hAnsiTheme="minorEastAsia"/>
          <w:b/>
          <w:szCs w:val="21"/>
        </w:rPr>
      </w:pPr>
    </w:p>
    <w:p w:rsidR="004A6D17" w:rsidRDefault="004A6D17" w:rsidP="00E177F4">
      <w:pPr>
        <w:jc w:val="left"/>
        <w:rPr>
          <w:rFonts w:asciiTheme="minorEastAsia" w:hAnsiTheme="minorEastAsia" w:hint="eastAsia"/>
          <w:b/>
          <w:sz w:val="32"/>
          <w:szCs w:val="32"/>
        </w:rPr>
      </w:pPr>
    </w:p>
    <w:p w:rsidR="00A16437" w:rsidRPr="00021AA1" w:rsidRDefault="00A16437" w:rsidP="00E177F4">
      <w:pPr>
        <w:jc w:val="left"/>
        <w:rPr>
          <w:rFonts w:asciiTheme="minorEastAsia" w:hAnsiTheme="minorEastAsia"/>
          <w:b/>
          <w:sz w:val="32"/>
          <w:szCs w:val="32"/>
        </w:rPr>
      </w:pPr>
      <w:r w:rsidRPr="00021AA1">
        <w:rPr>
          <w:rFonts w:asciiTheme="minorEastAsia" w:hAnsiTheme="minorEastAsia" w:hint="eastAsia"/>
          <w:b/>
          <w:sz w:val="32"/>
          <w:szCs w:val="32"/>
        </w:rPr>
        <w:t>1——5：BDADD  6——10：BCADB   11——15：ABB</w:t>
      </w:r>
      <w:r w:rsidR="00D64187">
        <w:rPr>
          <w:rFonts w:asciiTheme="minorEastAsia" w:hAnsiTheme="minorEastAsia" w:hint="eastAsia"/>
          <w:b/>
          <w:sz w:val="32"/>
          <w:szCs w:val="32"/>
        </w:rPr>
        <w:t>D</w:t>
      </w:r>
      <w:r w:rsidRPr="00021AA1">
        <w:rPr>
          <w:rFonts w:asciiTheme="minorEastAsia" w:hAnsiTheme="minorEastAsia" w:hint="eastAsia"/>
          <w:b/>
          <w:sz w:val="32"/>
          <w:szCs w:val="32"/>
        </w:rPr>
        <w:t>C  16——20：CCDAA 21——25：DCCDA 26——</w:t>
      </w:r>
      <w:r w:rsidR="00DE0AF7">
        <w:rPr>
          <w:rFonts w:asciiTheme="minorEastAsia" w:hAnsiTheme="minorEastAsia" w:hint="eastAsia"/>
          <w:b/>
          <w:sz w:val="32"/>
          <w:szCs w:val="32"/>
        </w:rPr>
        <w:t>30</w:t>
      </w:r>
      <w:r w:rsidRPr="00021AA1">
        <w:rPr>
          <w:rFonts w:asciiTheme="minorEastAsia" w:hAnsiTheme="minorEastAsia" w:hint="eastAsia"/>
          <w:b/>
          <w:sz w:val="32"/>
          <w:szCs w:val="32"/>
        </w:rPr>
        <w:t>：ADDD</w:t>
      </w:r>
      <w:r w:rsidR="00DE0AF7">
        <w:rPr>
          <w:rFonts w:asciiTheme="minorEastAsia" w:hAnsiTheme="minorEastAsia" w:hint="eastAsia"/>
          <w:b/>
          <w:sz w:val="32"/>
          <w:szCs w:val="32"/>
        </w:rPr>
        <w:t>A</w:t>
      </w:r>
    </w:p>
    <w:p w:rsidR="00A16437" w:rsidRPr="00021AA1" w:rsidRDefault="00A16437" w:rsidP="008032E1">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3</w:t>
      </w:r>
      <w:r w:rsidR="008032E1" w:rsidRPr="00021AA1">
        <w:rPr>
          <w:rFonts w:asciiTheme="minorEastAsia" w:eastAsiaTheme="minorEastAsia" w:hAnsiTheme="minorEastAsia" w:cs="Times New Roman" w:hint="eastAsia"/>
        </w:rPr>
        <w:t>1</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【答</w:t>
      </w:r>
      <w:r w:rsidRPr="00021AA1">
        <w:rPr>
          <w:rFonts w:asciiTheme="minorEastAsia" w:eastAsiaTheme="minorEastAsia" w:hAnsiTheme="minorEastAsia" w:cs="Times New Roman" w:hint="eastAsia"/>
        </w:rPr>
        <w:t>案】</w:t>
      </w:r>
      <w:r w:rsidRPr="00021AA1">
        <w:rPr>
          <w:rFonts w:asciiTheme="minorEastAsia" w:eastAsiaTheme="minorEastAsia" w:hAnsiTheme="minorEastAsia" w:cs="Times New Roman"/>
        </w:rPr>
        <w:t xml:space="preserve">　(1)日本要乘德国闪击西欧国家成功之际</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侵占东南亚。基本方针是建立“大东亚共荣圈”</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向南洋扩张；重点是先结束中国战事。</w:t>
      </w:r>
      <w:r w:rsidR="00021AA1">
        <w:rPr>
          <w:rFonts w:asciiTheme="minorEastAsia" w:eastAsiaTheme="minorEastAsia" w:hAnsiTheme="minorEastAsia" w:cs="Times New Roman" w:hint="eastAsia"/>
        </w:rPr>
        <w:t>6分</w:t>
      </w:r>
    </w:p>
    <w:p w:rsidR="00A16437" w:rsidRPr="00021AA1" w:rsidRDefault="00A16437" w:rsidP="00A16437">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(2)说明由于中国的持久抗战</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日本已不可能先结束中日战争再南进</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不得不背上中国战场的沉重包袱冒险进攻东南亚</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对美英开战。</w:t>
      </w:r>
      <w:r w:rsidR="00021AA1">
        <w:rPr>
          <w:rFonts w:asciiTheme="minorEastAsia" w:eastAsiaTheme="minorEastAsia" w:hAnsiTheme="minorEastAsia" w:cs="Times New Roman" w:hint="eastAsia"/>
        </w:rPr>
        <w:t>6分</w:t>
      </w:r>
    </w:p>
    <w:p w:rsidR="00A16437" w:rsidRPr="00021AA1" w:rsidRDefault="00A16437" w:rsidP="00A16437">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(3)主要因素：夺取东南亚丰富的战略资源</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摆脱美英的贸易禁运；建立亚太地区的霸权；美英无暇东顾</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使日本在太平洋的军力暂时占优势；切断国际援华通道</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以早日打败中国。</w:t>
      </w:r>
      <w:r w:rsidR="00021AA1">
        <w:rPr>
          <w:rFonts w:asciiTheme="minorEastAsia" w:eastAsiaTheme="minorEastAsia" w:hAnsiTheme="minorEastAsia" w:cs="Times New Roman" w:hint="eastAsia"/>
        </w:rPr>
        <w:t>8分</w:t>
      </w:r>
    </w:p>
    <w:p w:rsidR="00A16437" w:rsidRPr="00021AA1" w:rsidRDefault="00A16437" w:rsidP="00A16437">
      <w:pPr>
        <w:pStyle w:val="a5"/>
        <w:rPr>
          <w:rFonts w:asciiTheme="minorEastAsia" w:eastAsiaTheme="minorEastAsia" w:hAnsiTheme="minorEastAsia" w:cs="Times New Roman"/>
        </w:rPr>
      </w:pPr>
      <w:r w:rsidRPr="00021AA1">
        <w:rPr>
          <w:rFonts w:asciiTheme="minorEastAsia" w:eastAsiaTheme="minorEastAsia" w:hAnsiTheme="minorEastAsia" w:cs="Times New Roman" w:hint="eastAsia"/>
        </w:rPr>
        <w:t>3</w:t>
      </w:r>
      <w:r w:rsidR="008032E1" w:rsidRPr="00021AA1">
        <w:rPr>
          <w:rFonts w:asciiTheme="minorEastAsia" w:eastAsiaTheme="minorEastAsia" w:hAnsiTheme="minorEastAsia" w:cs="Times New Roman" w:hint="eastAsia"/>
        </w:rPr>
        <w:t>2</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【答案】　(1)中、美、英三国。世界主要的大国肯定日本占领中国的领土必须归还</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反映了中国的国家地位提高。</w:t>
      </w:r>
      <w:r w:rsidR="00021AA1">
        <w:rPr>
          <w:rFonts w:asciiTheme="minorEastAsia" w:eastAsiaTheme="minorEastAsia" w:hAnsiTheme="minorEastAsia" w:cs="Times New Roman" w:hint="eastAsia"/>
        </w:rPr>
        <w:t>4分</w:t>
      </w:r>
    </w:p>
    <w:p w:rsidR="00A16437" w:rsidRPr="00021AA1" w:rsidRDefault="00A16437" w:rsidP="00021AA1">
      <w:pPr>
        <w:pStyle w:val="a5"/>
        <w:rPr>
          <w:rFonts w:asciiTheme="minorEastAsia" w:eastAsiaTheme="minorEastAsia" w:hAnsiTheme="minorEastAsia" w:cs="Times New Roman"/>
        </w:rPr>
      </w:pPr>
      <w:r w:rsidRPr="00021AA1">
        <w:rPr>
          <w:rFonts w:asciiTheme="minorEastAsia" w:eastAsiaTheme="minorEastAsia" w:hAnsiTheme="minorEastAsia" w:cs="Times New Roman"/>
        </w:rPr>
        <w:t>(2)影响：牺牲中国的国家主权</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换取苏联对日作战的目的。反映了在国际关系中</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大国为了自己的利益</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不惜牺牲弱国的利益</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达到自己的目的；弱国无外交。</w:t>
      </w:r>
      <w:r w:rsidR="00021AA1">
        <w:rPr>
          <w:rFonts w:asciiTheme="minorEastAsia" w:eastAsiaTheme="minorEastAsia" w:hAnsiTheme="minorEastAsia" w:cs="Times New Roman" w:hint="eastAsia"/>
        </w:rPr>
        <w:t>6分</w:t>
      </w:r>
    </w:p>
    <w:p w:rsidR="00A16437" w:rsidRPr="00021AA1" w:rsidRDefault="00A16437" w:rsidP="00A16437">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(3)开罗会议</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英美支持中国；雅尔塔会议</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英美牺牲中国</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达到换取苏联对日作战</w:t>
      </w:r>
      <w:r w:rsidRPr="00021AA1">
        <w:rPr>
          <w:rFonts w:asciiTheme="minorEastAsia" w:eastAsiaTheme="minorEastAsia" w:hAnsiTheme="minorEastAsia" w:cs="Times New Roman" w:hint="eastAsia"/>
        </w:rPr>
        <w:t>的目的。原因：</w:t>
      </w:r>
      <w:r w:rsidRPr="00021AA1">
        <w:rPr>
          <w:rFonts w:asciiTheme="minorEastAsia" w:eastAsiaTheme="minorEastAsia" w:hAnsiTheme="minorEastAsia" w:cs="Times New Roman"/>
        </w:rPr>
        <w:t>1943年</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世界反法西斯战争最艰苦的年代</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英美需要中国坚持抗日</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想让中国拖住日本</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便于在欧洲集中力量进攻德国；1945年世界反法西斯战争已经接近尾声</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胜利在望</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英美不惜牺牲中国</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换取苏联对日作战。</w:t>
      </w:r>
      <w:r w:rsidR="00021AA1">
        <w:rPr>
          <w:rFonts w:asciiTheme="minorEastAsia" w:eastAsiaTheme="minorEastAsia" w:hAnsiTheme="minorEastAsia" w:cs="Times New Roman" w:hint="eastAsia"/>
        </w:rPr>
        <w:t>8分</w:t>
      </w:r>
    </w:p>
    <w:p w:rsidR="00A16437" w:rsidRPr="00021AA1" w:rsidRDefault="00A16437" w:rsidP="00A16437">
      <w:pPr>
        <w:pStyle w:val="a5"/>
        <w:ind w:firstLineChars="200" w:firstLine="420"/>
        <w:rPr>
          <w:rFonts w:asciiTheme="minorEastAsia" w:eastAsiaTheme="minorEastAsia" w:hAnsiTheme="minorEastAsia" w:cs="Times New Roman"/>
        </w:rPr>
      </w:pPr>
      <w:r w:rsidRPr="00021AA1">
        <w:rPr>
          <w:rFonts w:asciiTheme="minorEastAsia" w:eastAsiaTheme="minorEastAsia" w:hAnsiTheme="minorEastAsia" w:cs="Times New Roman"/>
        </w:rPr>
        <w:t>(4)维护国家主权关键是增强国力</w:t>
      </w:r>
      <w:r w:rsidRPr="00021AA1">
        <w:rPr>
          <w:rFonts w:asciiTheme="minorEastAsia" w:eastAsiaTheme="minorEastAsia" w:hAnsiTheme="minorEastAsia" w:cs="Times New Roman" w:hint="eastAsia"/>
        </w:rPr>
        <w:t>，</w:t>
      </w:r>
      <w:r w:rsidRPr="00021AA1">
        <w:rPr>
          <w:rFonts w:asciiTheme="minorEastAsia" w:eastAsiaTheme="minorEastAsia" w:hAnsiTheme="minorEastAsia" w:cs="Times New Roman"/>
        </w:rPr>
        <w:t>富国强兵。</w:t>
      </w:r>
      <w:r w:rsidR="00021AA1">
        <w:rPr>
          <w:rFonts w:asciiTheme="minorEastAsia" w:eastAsiaTheme="minorEastAsia" w:hAnsiTheme="minorEastAsia" w:cs="Times New Roman" w:hint="eastAsia"/>
        </w:rPr>
        <w:t>2分</w:t>
      </w:r>
    </w:p>
    <w:p w:rsidR="00A16437" w:rsidRPr="00021AA1" w:rsidRDefault="00A16437" w:rsidP="00E177F4">
      <w:pPr>
        <w:jc w:val="left"/>
        <w:rPr>
          <w:rFonts w:asciiTheme="minorEastAsia" w:hAnsiTheme="minorEastAsia"/>
          <w:b/>
          <w:szCs w:val="21"/>
        </w:rPr>
      </w:pPr>
    </w:p>
    <w:sectPr w:rsidR="00A16437" w:rsidRPr="00021AA1" w:rsidSect="004A6D17">
      <w:pgSz w:w="10319" w:h="14571" w:code="13"/>
      <w:pgMar w:top="851" w:right="1418" w:bottom="567" w:left="1418"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5E6" w:rsidRDefault="00ED35E6" w:rsidP="00E00B1E">
      <w:r>
        <w:separator/>
      </w:r>
    </w:p>
  </w:endnote>
  <w:endnote w:type="continuationSeparator" w:id="1">
    <w:p w:rsidR="00ED35E6" w:rsidRDefault="00ED35E6" w:rsidP="00E00B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1594"/>
      <w:docPartObj>
        <w:docPartGallery w:val="Page Numbers (Bottom of Page)"/>
        <w:docPartUnique/>
      </w:docPartObj>
    </w:sdtPr>
    <w:sdtContent>
      <w:p w:rsidR="0052782B" w:rsidRDefault="00B9255C">
        <w:pPr>
          <w:pStyle w:val="a4"/>
          <w:jc w:val="center"/>
        </w:pPr>
        <w:fldSimple w:instr=" PAGE   \* MERGEFORMAT ">
          <w:r w:rsidR="004A6D17" w:rsidRPr="004A6D17">
            <w:rPr>
              <w:noProof/>
              <w:lang w:val="zh-CN"/>
            </w:rPr>
            <w:t>1</w:t>
          </w:r>
        </w:fldSimple>
      </w:p>
    </w:sdtContent>
  </w:sdt>
  <w:p w:rsidR="0052782B" w:rsidRDefault="005278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5E6" w:rsidRDefault="00ED35E6" w:rsidP="00E00B1E">
      <w:r>
        <w:separator/>
      </w:r>
    </w:p>
  </w:footnote>
  <w:footnote w:type="continuationSeparator" w:id="1">
    <w:p w:rsidR="00ED35E6" w:rsidRDefault="00ED35E6" w:rsidP="00E00B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0B1E"/>
    <w:rsid w:val="00021AA1"/>
    <w:rsid w:val="004A6D17"/>
    <w:rsid w:val="004F7515"/>
    <w:rsid w:val="0052782B"/>
    <w:rsid w:val="007475A3"/>
    <w:rsid w:val="007A4B7B"/>
    <w:rsid w:val="008032E1"/>
    <w:rsid w:val="00832A1C"/>
    <w:rsid w:val="008470B1"/>
    <w:rsid w:val="009276AF"/>
    <w:rsid w:val="009D277E"/>
    <w:rsid w:val="00A16437"/>
    <w:rsid w:val="00A328BB"/>
    <w:rsid w:val="00A53993"/>
    <w:rsid w:val="00B27BBD"/>
    <w:rsid w:val="00B9255C"/>
    <w:rsid w:val="00C27A24"/>
    <w:rsid w:val="00D64187"/>
    <w:rsid w:val="00DE0AF7"/>
    <w:rsid w:val="00E00B1E"/>
    <w:rsid w:val="00E177F4"/>
    <w:rsid w:val="00ED35E6"/>
    <w:rsid w:val="00ED370A"/>
    <w:rsid w:val="00F05F74"/>
    <w:rsid w:val="00F904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A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00B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00B1E"/>
    <w:rPr>
      <w:sz w:val="18"/>
      <w:szCs w:val="18"/>
    </w:rPr>
  </w:style>
  <w:style w:type="paragraph" w:styleId="a4">
    <w:name w:val="footer"/>
    <w:basedOn w:val="a"/>
    <w:link w:val="Char0"/>
    <w:uiPriority w:val="99"/>
    <w:unhideWhenUsed/>
    <w:rsid w:val="00E00B1E"/>
    <w:pPr>
      <w:tabs>
        <w:tab w:val="center" w:pos="4153"/>
        <w:tab w:val="right" w:pos="8306"/>
      </w:tabs>
      <w:snapToGrid w:val="0"/>
      <w:jc w:val="left"/>
    </w:pPr>
    <w:rPr>
      <w:sz w:val="18"/>
      <w:szCs w:val="18"/>
    </w:rPr>
  </w:style>
  <w:style w:type="character" w:customStyle="1" w:styleId="Char0">
    <w:name w:val="页脚 Char"/>
    <w:basedOn w:val="a0"/>
    <w:link w:val="a4"/>
    <w:uiPriority w:val="99"/>
    <w:rsid w:val="00E00B1E"/>
    <w:rPr>
      <w:sz w:val="18"/>
      <w:szCs w:val="18"/>
    </w:rPr>
  </w:style>
  <w:style w:type="paragraph" w:styleId="a5">
    <w:name w:val="Plain Text"/>
    <w:basedOn w:val="a"/>
    <w:link w:val="Char1"/>
    <w:rsid w:val="00E00B1E"/>
    <w:rPr>
      <w:rFonts w:ascii="宋体" w:eastAsia="宋体" w:hAnsi="Courier New" w:cs="Courier New"/>
      <w:szCs w:val="21"/>
    </w:rPr>
  </w:style>
  <w:style w:type="character" w:customStyle="1" w:styleId="Char1">
    <w:name w:val="纯文本 Char"/>
    <w:basedOn w:val="a0"/>
    <w:link w:val="a5"/>
    <w:rsid w:val="00E00B1E"/>
    <w:rPr>
      <w:rFonts w:ascii="宋体" w:eastAsia="宋体" w:hAnsi="Courier New" w:cs="Courier New"/>
      <w:szCs w:val="21"/>
    </w:rPr>
  </w:style>
  <w:style w:type="paragraph" w:styleId="a6">
    <w:name w:val="Balloon Text"/>
    <w:basedOn w:val="a"/>
    <w:link w:val="Char2"/>
    <w:uiPriority w:val="99"/>
    <w:semiHidden/>
    <w:unhideWhenUsed/>
    <w:rsid w:val="00E00B1E"/>
    <w:rPr>
      <w:sz w:val="18"/>
      <w:szCs w:val="18"/>
    </w:rPr>
  </w:style>
  <w:style w:type="character" w:customStyle="1" w:styleId="Char2">
    <w:name w:val="批注框文本 Char"/>
    <w:basedOn w:val="a0"/>
    <w:link w:val="a6"/>
    <w:uiPriority w:val="99"/>
    <w:semiHidden/>
    <w:rsid w:val="00E00B1E"/>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C:\Documents%20and%20Settings\Administrator\&#26700;&#38754;\50.TI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file:///C:\Documents%20and%20Settings\Administrator\&#26700;&#38754;\60.TI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file:///C:\Documents%20and%20Settings\Administrator\&#26700;&#38754;\41.TIF" TargetMode="External"/><Relationship Id="rId5" Type="http://schemas.openxmlformats.org/officeDocument/2006/relationships/endnotes" Target="endnotes.xml"/><Relationship Id="rId15" Type="http://schemas.openxmlformats.org/officeDocument/2006/relationships/image" Target="file:///C:\Documents%20and%20Settings\Administrator\&#26700;&#38754;\W+2.TIF"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file:///C:\Documents%20and%20Settings\Administrator\&#26700;&#38754;\33.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7</Pages>
  <Words>872</Words>
  <Characters>4973</Characters>
  <Application>Microsoft Office Word</Application>
  <DocSecurity>0</DocSecurity>
  <Lines>41</Lines>
  <Paragraphs>11</Paragraphs>
  <ScaleCrop>false</ScaleCrop>
  <Company>WwW.YlmF.CoM</Company>
  <LinksUpToDate>false</LinksUpToDate>
  <CharactersWithSpaces>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10</cp:revision>
  <cp:lastPrinted>2015-10-18T23:42:00Z</cp:lastPrinted>
  <dcterms:created xsi:type="dcterms:W3CDTF">2015-10-15T23:41:00Z</dcterms:created>
  <dcterms:modified xsi:type="dcterms:W3CDTF">2017-06-12T02:34:00Z</dcterms:modified>
</cp:coreProperties>
</file>